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EEC" w:rsidRDefault="008B0EEC" w:rsidP="008B0EEC">
      <w:pPr>
        <w:spacing w:after="120"/>
        <w:ind w:firstLine="0"/>
        <w:jc w:val="right"/>
      </w:pPr>
      <w:r>
        <w:t>проект</w:t>
      </w:r>
    </w:p>
    <w:p w:rsidR="008B0EEC" w:rsidRPr="00486A2B" w:rsidRDefault="008B0EEC" w:rsidP="008B0EEC">
      <w:pPr>
        <w:ind w:right="-1" w:firstLine="0"/>
        <w:rPr>
          <w:sz w:val="28"/>
          <w:szCs w:val="28"/>
        </w:rPr>
      </w:pPr>
      <w:r>
        <w:rPr>
          <w:sz w:val="28"/>
          <w:szCs w:val="28"/>
        </w:rPr>
        <w:t>_</w:t>
      </w:r>
      <w:r w:rsidRPr="00DE19DB">
        <w:rPr>
          <w:sz w:val="28"/>
          <w:szCs w:val="28"/>
        </w:rPr>
        <w:t>____</w:t>
      </w:r>
      <w:r>
        <w:rPr>
          <w:sz w:val="28"/>
          <w:szCs w:val="28"/>
        </w:rPr>
        <w:t>_________</w:t>
      </w:r>
      <w:r w:rsidRPr="00486A2B">
        <w:rPr>
          <w:sz w:val="28"/>
          <w:szCs w:val="28"/>
        </w:rPr>
        <w:t xml:space="preserve">                                                              </w:t>
      </w:r>
      <w:r>
        <w:rPr>
          <w:sz w:val="28"/>
          <w:szCs w:val="28"/>
        </w:rPr>
        <w:t xml:space="preserve">                   </w:t>
      </w:r>
      <w:r w:rsidRPr="00486A2B">
        <w:rPr>
          <w:sz w:val="28"/>
          <w:szCs w:val="28"/>
        </w:rPr>
        <w:t xml:space="preserve"> </w:t>
      </w:r>
      <w:r>
        <w:rPr>
          <w:sz w:val="28"/>
          <w:szCs w:val="28"/>
        </w:rPr>
        <w:t xml:space="preserve">  №</w:t>
      </w:r>
      <w:r w:rsidRPr="00486A2B">
        <w:rPr>
          <w:sz w:val="28"/>
          <w:szCs w:val="28"/>
        </w:rPr>
        <w:t xml:space="preserve"> </w:t>
      </w:r>
      <w:r w:rsidRPr="00DE19DB">
        <w:rPr>
          <w:sz w:val="28"/>
          <w:szCs w:val="28"/>
        </w:rPr>
        <w:t>____</w:t>
      </w:r>
      <w:r>
        <w:rPr>
          <w:sz w:val="28"/>
          <w:szCs w:val="28"/>
        </w:rPr>
        <w:t>___</w:t>
      </w:r>
    </w:p>
    <w:p w:rsidR="008B0EEC" w:rsidRPr="00BB5E12" w:rsidRDefault="008B0EEC" w:rsidP="008B0EEC">
      <w:pPr>
        <w:tabs>
          <w:tab w:val="left" w:pos="9360"/>
        </w:tabs>
        <w:spacing w:before="480"/>
        <w:ind w:right="-6" w:firstLine="0"/>
        <w:jc w:val="center"/>
        <w:rPr>
          <w:szCs w:val="26"/>
        </w:rPr>
      </w:pPr>
      <w:r w:rsidRPr="00BB5E12">
        <w:rPr>
          <w:szCs w:val="26"/>
        </w:rPr>
        <w:t>О внесении изменени</w:t>
      </w:r>
      <w:r w:rsidR="00CC77D9">
        <w:rPr>
          <w:szCs w:val="26"/>
        </w:rPr>
        <w:t>й</w:t>
      </w:r>
      <w:r w:rsidRPr="00BB5E12">
        <w:rPr>
          <w:szCs w:val="26"/>
        </w:rPr>
        <w:t xml:space="preserve"> в постановление </w:t>
      </w:r>
    </w:p>
    <w:p w:rsidR="008B0EEC" w:rsidRPr="00BB5E12" w:rsidRDefault="00CC77D9" w:rsidP="008B0EEC">
      <w:pPr>
        <w:tabs>
          <w:tab w:val="left" w:pos="9360"/>
        </w:tabs>
        <w:spacing w:after="480"/>
        <w:ind w:right="-6" w:firstLine="0"/>
        <w:jc w:val="center"/>
        <w:rPr>
          <w:szCs w:val="26"/>
        </w:rPr>
      </w:pPr>
      <w:r>
        <w:rPr>
          <w:szCs w:val="26"/>
        </w:rPr>
        <w:t>Администрации</w:t>
      </w:r>
      <w:r w:rsidR="008B0EEC" w:rsidRPr="00BB5E12">
        <w:rPr>
          <w:szCs w:val="26"/>
        </w:rPr>
        <w:t xml:space="preserve"> Томской области от 28.12.20</w:t>
      </w:r>
      <w:r w:rsidR="00924609" w:rsidRPr="00BB5E12">
        <w:rPr>
          <w:szCs w:val="26"/>
        </w:rPr>
        <w:t>04</w:t>
      </w:r>
      <w:r w:rsidR="001B0D52" w:rsidRPr="00BB5E12">
        <w:rPr>
          <w:szCs w:val="26"/>
        </w:rPr>
        <w:t xml:space="preserve"> </w:t>
      </w:r>
      <w:r w:rsidR="008B0EEC" w:rsidRPr="00BB5E12">
        <w:rPr>
          <w:szCs w:val="26"/>
        </w:rPr>
        <w:t xml:space="preserve"> № </w:t>
      </w:r>
      <w:r w:rsidR="00924609" w:rsidRPr="00BB5E12">
        <w:rPr>
          <w:szCs w:val="26"/>
        </w:rPr>
        <w:t>96а</w:t>
      </w:r>
    </w:p>
    <w:p w:rsidR="008B0EEC" w:rsidRPr="00BB5E12" w:rsidRDefault="008B0EEC" w:rsidP="00211B01">
      <w:pPr>
        <w:pStyle w:val="a3"/>
        <w:autoSpaceDE w:val="0"/>
        <w:autoSpaceDN w:val="0"/>
        <w:adjustRightInd w:val="0"/>
        <w:rPr>
          <w:szCs w:val="26"/>
        </w:rPr>
      </w:pPr>
      <w:r w:rsidRPr="00BB5E12">
        <w:rPr>
          <w:szCs w:val="26"/>
        </w:rPr>
        <w:t xml:space="preserve">В целях совершенствования нормативного правового акта </w:t>
      </w:r>
    </w:p>
    <w:p w:rsidR="008B0EEC" w:rsidRPr="00BB5E12" w:rsidRDefault="008B0EEC" w:rsidP="00211B01">
      <w:pPr>
        <w:pStyle w:val="a3"/>
        <w:autoSpaceDE w:val="0"/>
        <w:autoSpaceDN w:val="0"/>
        <w:adjustRightInd w:val="0"/>
        <w:rPr>
          <w:szCs w:val="26"/>
        </w:rPr>
      </w:pPr>
      <w:r w:rsidRPr="00BB5E12">
        <w:rPr>
          <w:szCs w:val="26"/>
        </w:rPr>
        <w:t>ПОСТАНОВЛЯЮ:</w:t>
      </w:r>
    </w:p>
    <w:p w:rsidR="0021496E" w:rsidRPr="00BB5E12" w:rsidRDefault="009645D4" w:rsidP="00211B01">
      <w:pPr>
        <w:jc w:val="both"/>
        <w:rPr>
          <w:snapToGrid w:val="0"/>
          <w:szCs w:val="26"/>
        </w:rPr>
      </w:pPr>
      <w:r w:rsidRPr="00BB5E12">
        <w:rPr>
          <w:snapToGrid w:val="0"/>
          <w:szCs w:val="26"/>
        </w:rPr>
        <w:t>1.</w:t>
      </w:r>
      <w:r w:rsidR="00C16814" w:rsidRPr="00BB5E12">
        <w:rPr>
          <w:snapToGrid w:val="0"/>
          <w:szCs w:val="26"/>
        </w:rPr>
        <w:t xml:space="preserve"> </w:t>
      </w:r>
      <w:r w:rsidR="0021496E" w:rsidRPr="00BB5E12">
        <w:rPr>
          <w:snapToGrid w:val="0"/>
          <w:szCs w:val="26"/>
        </w:rPr>
        <w:t>Внести в постановление Администрации Томской области от 28.12.2004 № 96а «О мерах по реализации Закона Томской области «О социальной поддержке граждан, имеющих несовершеннолетних детей» («Томские новости», № 53 от 30.12.2004) следующие изменения:</w:t>
      </w:r>
    </w:p>
    <w:p w:rsidR="003D43CF" w:rsidRPr="00BB5E12" w:rsidRDefault="003E6F30" w:rsidP="00211B01">
      <w:pPr>
        <w:autoSpaceDE w:val="0"/>
        <w:autoSpaceDN w:val="0"/>
        <w:adjustRightInd w:val="0"/>
        <w:jc w:val="both"/>
        <w:rPr>
          <w:szCs w:val="26"/>
        </w:rPr>
      </w:pPr>
      <w:r w:rsidRPr="00BB5E12">
        <w:rPr>
          <w:szCs w:val="26"/>
        </w:rPr>
        <w:t xml:space="preserve">1) </w:t>
      </w:r>
      <w:r w:rsidR="00F11B45" w:rsidRPr="00BB5E12">
        <w:rPr>
          <w:szCs w:val="26"/>
        </w:rPr>
        <w:t xml:space="preserve">в </w:t>
      </w:r>
      <w:r w:rsidRPr="00BB5E12">
        <w:rPr>
          <w:szCs w:val="26"/>
        </w:rPr>
        <w:t>пункт</w:t>
      </w:r>
      <w:r w:rsidR="00F11B45" w:rsidRPr="00BB5E12">
        <w:rPr>
          <w:szCs w:val="26"/>
        </w:rPr>
        <w:t>е</w:t>
      </w:r>
      <w:r w:rsidRPr="00BB5E12">
        <w:rPr>
          <w:szCs w:val="26"/>
        </w:rPr>
        <w:t xml:space="preserve"> </w:t>
      </w:r>
      <w:r w:rsidR="003D43CF" w:rsidRPr="00BB5E12">
        <w:rPr>
          <w:szCs w:val="26"/>
        </w:rPr>
        <w:t>3</w:t>
      </w:r>
      <w:r w:rsidRPr="00BB5E12">
        <w:rPr>
          <w:szCs w:val="26"/>
        </w:rPr>
        <w:t xml:space="preserve"> </w:t>
      </w:r>
      <w:r w:rsidR="00672C1A" w:rsidRPr="00BB5E12">
        <w:rPr>
          <w:szCs w:val="26"/>
        </w:rPr>
        <w:t xml:space="preserve"> исключить </w:t>
      </w:r>
      <w:r w:rsidR="00F11B45" w:rsidRPr="00BB5E12">
        <w:rPr>
          <w:szCs w:val="26"/>
        </w:rPr>
        <w:t>слов</w:t>
      </w:r>
      <w:r w:rsidR="00672C1A" w:rsidRPr="00BB5E12">
        <w:rPr>
          <w:szCs w:val="26"/>
        </w:rPr>
        <w:t>о</w:t>
      </w:r>
      <w:r w:rsidR="00F11B45" w:rsidRPr="00BB5E12">
        <w:rPr>
          <w:szCs w:val="26"/>
        </w:rPr>
        <w:t xml:space="preserve"> «ежемесячных</w:t>
      </w:r>
      <w:r w:rsidR="00672C1A" w:rsidRPr="00BB5E12">
        <w:rPr>
          <w:szCs w:val="26"/>
        </w:rPr>
        <w:t>»</w:t>
      </w:r>
      <w:r w:rsidR="00F11B45" w:rsidRPr="00BB5E12">
        <w:rPr>
          <w:szCs w:val="26"/>
        </w:rPr>
        <w:t>;</w:t>
      </w:r>
    </w:p>
    <w:p w:rsidR="00D933CE" w:rsidRPr="00BB5E12" w:rsidRDefault="00C51DAC" w:rsidP="00211B01">
      <w:pPr>
        <w:jc w:val="both"/>
        <w:rPr>
          <w:snapToGrid w:val="0"/>
          <w:szCs w:val="26"/>
        </w:rPr>
      </w:pPr>
      <w:r w:rsidRPr="00BB5E12">
        <w:rPr>
          <w:szCs w:val="26"/>
        </w:rPr>
        <w:t>2</w:t>
      </w:r>
      <w:r w:rsidR="00DC46CA" w:rsidRPr="00BB5E12">
        <w:rPr>
          <w:szCs w:val="26"/>
        </w:rPr>
        <w:t>)</w:t>
      </w:r>
      <w:r w:rsidR="00E20DD6">
        <w:rPr>
          <w:szCs w:val="26"/>
        </w:rPr>
        <w:t xml:space="preserve"> </w:t>
      </w:r>
      <w:r w:rsidR="00DC46CA" w:rsidRPr="00BB5E12">
        <w:rPr>
          <w:szCs w:val="26"/>
        </w:rPr>
        <w:t>в</w:t>
      </w:r>
      <w:r w:rsidR="00D933CE" w:rsidRPr="00BB5E12">
        <w:rPr>
          <w:snapToGrid w:val="0"/>
          <w:szCs w:val="26"/>
        </w:rPr>
        <w:t xml:space="preserve"> Порядке </w:t>
      </w:r>
      <w:r w:rsidR="00D933CE" w:rsidRPr="00BB5E12">
        <w:rPr>
          <w:szCs w:val="26"/>
        </w:rPr>
        <w:t>предоставления мер социальной поддержки гражданам, предусмотренных Законом Томской области «О социальной поддержке граждан, имеющих несовершеннолетних детей»,</w:t>
      </w:r>
      <w:r w:rsidR="00D933CE" w:rsidRPr="00BB5E12">
        <w:rPr>
          <w:snapToGrid w:val="0"/>
          <w:szCs w:val="26"/>
        </w:rPr>
        <w:t xml:space="preserve"> утвержденном указанным постановлением:</w:t>
      </w:r>
    </w:p>
    <w:p w:rsidR="00986011" w:rsidRPr="00986011" w:rsidRDefault="002F3FE0" w:rsidP="00994A5F">
      <w:pPr>
        <w:autoSpaceDE w:val="0"/>
        <w:autoSpaceDN w:val="0"/>
        <w:adjustRightInd w:val="0"/>
        <w:jc w:val="both"/>
        <w:rPr>
          <w:snapToGrid w:val="0"/>
          <w:szCs w:val="26"/>
        </w:rPr>
      </w:pPr>
      <w:r>
        <w:rPr>
          <w:snapToGrid w:val="0"/>
          <w:szCs w:val="26"/>
        </w:rPr>
        <w:t>а)</w:t>
      </w:r>
      <w:r w:rsidR="004743D4">
        <w:rPr>
          <w:snapToGrid w:val="0"/>
          <w:szCs w:val="26"/>
        </w:rPr>
        <w:t xml:space="preserve"> </w:t>
      </w:r>
      <w:r w:rsidR="00994A5F">
        <w:rPr>
          <w:snapToGrid w:val="0"/>
          <w:szCs w:val="26"/>
        </w:rPr>
        <w:t xml:space="preserve">в разделе </w:t>
      </w:r>
      <w:r w:rsidR="00994A5F">
        <w:rPr>
          <w:snapToGrid w:val="0"/>
          <w:szCs w:val="26"/>
          <w:lang w:val="en-US"/>
        </w:rPr>
        <w:t>I</w:t>
      </w:r>
      <w:r w:rsidR="00994A5F">
        <w:rPr>
          <w:snapToGrid w:val="0"/>
          <w:szCs w:val="26"/>
        </w:rPr>
        <w:t xml:space="preserve"> </w:t>
      </w:r>
      <w:r w:rsidR="00D62066" w:rsidRPr="00BB5E12">
        <w:rPr>
          <w:snapToGrid w:val="0"/>
          <w:szCs w:val="26"/>
        </w:rPr>
        <w:t xml:space="preserve">наименование </w:t>
      </w:r>
      <w:r w:rsidR="00FE7619" w:rsidRPr="00BB5E12">
        <w:rPr>
          <w:snapToGrid w:val="0"/>
          <w:szCs w:val="26"/>
        </w:rPr>
        <w:t>р</w:t>
      </w:r>
      <w:r w:rsidR="008D2BAE" w:rsidRPr="00BB5E12">
        <w:rPr>
          <w:snapToGrid w:val="0"/>
          <w:szCs w:val="26"/>
        </w:rPr>
        <w:t>аздел</w:t>
      </w:r>
      <w:r w:rsidR="00D62066" w:rsidRPr="00BB5E12">
        <w:rPr>
          <w:snapToGrid w:val="0"/>
          <w:szCs w:val="26"/>
        </w:rPr>
        <w:t>а</w:t>
      </w:r>
      <w:r w:rsidR="008D2BAE" w:rsidRPr="00BB5E12">
        <w:rPr>
          <w:snapToGrid w:val="0"/>
          <w:szCs w:val="26"/>
        </w:rPr>
        <w:t xml:space="preserve"> </w:t>
      </w:r>
      <w:r w:rsidR="00B10AFD" w:rsidRPr="00BB5E12">
        <w:rPr>
          <w:snapToGrid w:val="0"/>
          <w:szCs w:val="26"/>
        </w:rPr>
        <w:t>изложить в следующей редакции:</w:t>
      </w:r>
    </w:p>
    <w:p w:rsidR="00B10AFD" w:rsidRPr="00BB5E12" w:rsidRDefault="00B10AFD" w:rsidP="00994A5F">
      <w:pPr>
        <w:autoSpaceDE w:val="0"/>
        <w:autoSpaceDN w:val="0"/>
        <w:adjustRightInd w:val="0"/>
        <w:jc w:val="both"/>
        <w:rPr>
          <w:snapToGrid w:val="0"/>
          <w:szCs w:val="26"/>
        </w:rPr>
      </w:pPr>
      <w:r w:rsidRPr="00BB5E12">
        <w:rPr>
          <w:snapToGrid w:val="0"/>
          <w:szCs w:val="26"/>
        </w:rPr>
        <w:t>«</w:t>
      </w:r>
      <w:r w:rsidR="00CB6D68" w:rsidRPr="00BB5E12">
        <w:rPr>
          <w:snapToGrid w:val="0"/>
          <w:szCs w:val="26"/>
        </w:rPr>
        <w:t>1.</w:t>
      </w:r>
      <w:r w:rsidR="001F5DD3">
        <w:rPr>
          <w:snapToGrid w:val="0"/>
          <w:szCs w:val="26"/>
        </w:rPr>
        <w:t xml:space="preserve"> </w:t>
      </w:r>
      <w:r w:rsidR="0052040D">
        <w:rPr>
          <w:snapToGrid w:val="0"/>
          <w:szCs w:val="26"/>
        </w:rPr>
        <w:t>Общие положения</w:t>
      </w:r>
      <w:r w:rsidR="00D62066" w:rsidRPr="00BB5E12">
        <w:rPr>
          <w:snapToGrid w:val="0"/>
          <w:szCs w:val="26"/>
        </w:rPr>
        <w:t>»;</w:t>
      </w:r>
    </w:p>
    <w:p w:rsidR="006068F2" w:rsidRPr="00BB5E12" w:rsidRDefault="00D62066" w:rsidP="00791742">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абзац первый пункта 2 изложить в следующей редакции:</w:t>
      </w:r>
    </w:p>
    <w:p w:rsidR="006068F2" w:rsidRPr="00BB5E12" w:rsidRDefault="00D62066" w:rsidP="00791742">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w:t>
      </w:r>
      <w:r w:rsidR="006068F2" w:rsidRPr="00BB5E12">
        <w:rPr>
          <w:rFonts w:ascii="Times New Roman" w:hAnsi="Times New Roman" w:cs="Times New Roman"/>
          <w:sz w:val="26"/>
          <w:szCs w:val="26"/>
        </w:rPr>
        <w:t xml:space="preserve">Решение о предоставлении мер социальной поддержки принимается подведомственным Департаменту социальной защиты населения Томской области учреждением - областным государственным казенным учреждением </w:t>
      </w:r>
      <w:r w:rsidR="007E0F81" w:rsidRPr="00BB5E12">
        <w:rPr>
          <w:rFonts w:ascii="Times New Roman" w:hAnsi="Times New Roman" w:cs="Times New Roman"/>
          <w:sz w:val="26"/>
          <w:szCs w:val="26"/>
        </w:rPr>
        <w:t>«</w:t>
      </w:r>
      <w:r w:rsidR="006068F2" w:rsidRPr="00BB5E12">
        <w:rPr>
          <w:rFonts w:ascii="Times New Roman" w:hAnsi="Times New Roman" w:cs="Times New Roman"/>
          <w:sz w:val="26"/>
          <w:szCs w:val="26"/>
        </w:rPr>
        <w:t>Центр социальной поддержки населения</w:t>
      </w:r>
      <w:r w:rsidR="007E0F81" w:rsidRPr="00BB5E12">
        <w:rPr>
          <w:rFonts w:ascii="Times New Roman" w:hAnsi="Times New Roman" w:cs="Times New Roman"/>
          <w:sz w:val="26"/>
          <w:szCs w:val="26"/>
        </w:rPr>
        <w:t>»</w:t>
      </w:r>
      <w:r w:rsidR="006068F2" w:rsidRPr="00BB5E12">
        <w:rPr>
          <w:rFonts w:ascii="Times New Roman" w:hAnsi="Times New Roman" w:cs="Times New Roman"/>
          <w:sz w:val="26"/>
          <w:szCs w:val="26"/>
        </w:rPr>
        <w:t xml:space="preserve"> (далее - уполномоченное учреждение) по месту жительства заявителя</w:t>
      </w:r>
      <w:r w:rsidRPr="00BB5E12">
        <w:rPr>
          <w:rFonts w:ascii="Times New Roman" w:hAnsi="Times New Roman" w:cs="Times New Roman"/>
          <w:sz w:val="26"/>
          <w:szCs w:val="26"/>
        </w:rPr>
        <w:t>»;</w:t>
      </w:r>
    </w:p>
    <w:p w:rsidR="0059365C" w:rsidRPr="00BB5E12" w:rsidRDefault="0059365C" w:rsidP="00791742">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абзац четвертый пункта </w:t>
      </w:r>
      <w:r w:rsidR="00334A96" w:rsidRPr="00BB5E12">
        <w:rPr>
          <w:rFonts w:ascii="Times New Roman" w:hAnsi="Times New Roman" w:cs="Times New Roman"/>
          <w:sz w:val="26"/>
          <w:szCs w:val="26"/>
        </w:rPr>
        <w:t>3-1</w:t>
      </w:r>
      <w:r w:rsidRPr="00BB5E12">
        <w:rPr>
          <w:rFonts w:ascii="Times New Roman" w:hAnsi="Times New Roman" w:cs="Times New Roman"/>
          <w:sz w:val="26"/>
          <w:szCs w:val="26"/>
        </w:rPr>
        <w:t xml:space="preserve"> изложить в следующей редакции:</w:t>
      </w:r>
    </w:p>
    <w:p w:rsidR="006068F2" w:rsidRPr="00BB5E12" w:rsidRDefault="00784711" w:rsidP="00791742">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w:t>
      </w:r>
      <w:r w:rsidR="006068F2" w:rsidRPr="00BB5E12">
        <w:rPr>
          <w:rFonts w:ascii="Times New Roman" w:hAnsi="Times New Roman" w:cs="Times New Roman"/>
          <w:sz w:val="26"/>
          <w:szCs w:val="26"/>
        </w:rPr>
        <w:t>посредством Единого портала государственных и муниципальных услуг (функций</w:t>
      </w:r>
      <w:r w:rsidR="006068F2" w:rsidRPr="00CF7FBF">
        <w:rPr>
          <w:rFonts w:ascii="Times New Roman" w:hAnsi="Times New Roman" w:cs="Times New Roman"/>
          <w:sz w:val="26"/>
          <w:szCs w:val="26"/>
        </w:rPr>
        <w:t>)</w:t>
      </w:r>
      <w:r w:rsidR="00CF7FBF" w:rsidRPr="00CF7FBF">
        <w:rPr>
          <w:rFonts w:ascii="Times New Roman" w:hAnsi="Times New Roman" w:cs="Times New Roman"/>
          <w:sz w:val="26"/>
          <w:szCs w:val="26"/>
        </w:rPr>
        <w:t>(</w:t>
      </w:r>
      <w:r w:rsidR="00A56320" w:rsidRPr="00CF7FBF">
        <w:rPr>
          <w:rFonts w:ascii="Times New Roman" w:hAnsi="Times New Roman" w:cs="Times New Roman"/>
          <w:sz w:val="26"/>
          <w:szCs w:val="26"/>
          <w:lang w:val="en-US"/>
        </w:rPr>
        <w:t>www</w:t>
      </w:r>
      <w:r w:rsidR="00A56320" w:rsidRPr="00CF7FBF">
        <w:rPr>
          <w:rFonts w:ascii="Times New Roman" w:hAnsi="Times New Roman" w:cs="Times New Roman"/>
          <w:sz w:val="26"/>
          <w:szCs w:val="26"/>
        </w:rPr>
        <w:t>.</w:t>
      </w:r>
      <w:proofErr w:type="spellStart"/>
      <w:r w:rsidR="00A56320" w:rsidRPr="00CF7FBF">
        <w:rPr>
          <w:rFonts w:ascii="Times New Roman" w:hAnsi="Times New Roman" w:cs="Times New Roman"/>
          <w:sz w:val="26"/>
          <w:szCs w:val="26"/>
          <w:lang w:val="en-US"/>
        </w:rPr>
        <w:t>gosuslugi</w:t>
      </w:r>
      <w:proofErr w:type="spellEnd"/>
      <w:r w:rsidR="00A56320" w:rsidRPr="00CF7FBF">
        <w:rPr>
          <w:rFonts w:ascii="Times New Roman" w:hAnsi="Times New Roman" w:cs="Times New Roman"/>
          <w:sz w:val="26"/>
          <w:szCs w:val="26"/>
        </w:rPr>
        <w:t>.</w:t>
      </w:r>
      <w:proofErr w:type="spellStart"/>
      <w:r w:rsidR="00A56320" w:rsidRPr="00CF7FBF">
        <w:rPr>
          <w:rFonts w:ascii="Times New Roman" w:hAnsi="Times New Roman" w:cs="Times New Roman"/>
          <w:sz w:val="26"/>
          <w:szCs w:val="26"/>
          <w:lang w:val="en-US"/>
        </w:rPr>
        <w:t>ru</w:t>
      </w:r>
      <w:proofErr w:type="spellEnd"/>
      <w:r w:rsidR="00CF7FBF" w:rsidRPr="00CF7FBF">
        <w:rPr>
          <w:rFonts w:ascii="Times New Roman" w:hAnsi="Times New Roman" w:cs="Times New Roman"/>
          <w:sz w:val="26"/>
          <w:szCs w:val="26"/>
        </w:rPr>
        <w:t>)</w:t>
      </w:r>
      <w:r w:rsidR="006068F2" w:rsidRPr="00CF7FBF">
        <w:rPr>
          <w:rFonts w:ascii="Times New Roman" w:hAnsi="Times New Roman" w:cs="Times New Roman"/>
          <w:sz w:val="26"/>
          <w:szCs w:val="26"/>
        </w:rPr>
        <w:t>;</w:t>
      </w:r>
      <w:r w:rsidRPr="00CF7FBF">
        <w:rPr>
          <w:rFonts w:ascii="Times New Roman" w:hAnsi="Times New Roman" w:cs="Times New Roman"/>
          <w:sz w:val="26"/>
          <w:szCs w:val="26"/>
        </w:rPr>
        <w:t>»;</w:t>
      </w:r>
    </w:p>
    <w:p w:rsidR="008E610C" w:rsidRPr="00BB5E12" w:rsidRDefault="00D578E2" w:rsidP="001C267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б) </w:t>
      </w:r>
      <w:r w:rsidR="008E610C" w:rsidRPr="00BB5E12">
        <w:rPr>
          <w:rFonts w:ascii="Times New Roman" w:hAnsi="Times New Roman" w:cs="Times New Roman"/>
          <w:sz w:val="26"/>
          <w:szCs w:val="26"/>
        </w:rPr>
        <w:t xml:space="preserve">раздел </w:t>
      </w:r>
      <w:r w:rsidR="008E610C" w:rsidRPr="00BB5E12">
        <w:rPr>
          <w:rFonts w:ascii="Times New Roman" w:hAnsi="Times New Roman" w:cs="Times New Roman"/>
          <w:sz w:val="26"/>
          <w:szCs w:val="26"/>
          <w:lang w:val="en-US"/>
        </w:rPr>
        <w:t>II</w:t>
      </w:r>
      <w:r w:rsidR="008E610C" w:rsidRPr="00BB5E12">
        <w:rPr>
          <w:rFonts w:ascii="Times New Roman" w:hAnsi="Times New Roman" w:cs="Times New Roman"/>
          <w:sz w:val="26"/>
          <w:szCs w:val="26"/>
        </w:rPr>
        <w:t xml:space="preserve"> изложить в следующей редакции</w:t>
      </w:r>
      <w:r w:rsidR="00F55B90" w:rsidRPr="00BB5E12">
        <w:rPr>
          <w:rFonts w:ascii="Times New Roman" w:hAnsi="Times New Roman" w:cs="Times New Roman"/>
          <w:sz w:val="26"/>
          <w:szCs w:val="26"/>
        </w:rPr>
        <w:t>:</w:t>
      </w:r>
    </w:p>
    <w:p w:rsidR="00F55B90" w:rsidRPr="00BB5E12" w:rsidRDefault="00F55B90" w:rsidP="0052040D">
      <w:pPr>
        <w:pStyle w:val="ConsPlusNormal"/>
        <w:ind w:firstLine="709"/>
        <w:jc w:val="center"/>
        <w:rPr>
          <w:rFonts w:ascii="Times New Roman" w:hAnsi="Times New Roman" w:cs="Times New Roman"/>
          <w:sz w:val="26"/>
          <w:szCs w:val="26"/>
        </w:rPr>
      </w:pPr>
      <w:r w:rsidRPr="00BB5E12">
        <w:rPr>
          <w:rFonts w:ascii="Times New Roman" w:hAnsi="Times New Roman" w:cs="Times New Roman"/>
          <w:sz w:val="26"/>
          <w:szCs w:val="26"/>
        </w:rPr>
        <w:t xml:space="preserve">«2. </w:t>
      </w:r>
      <w:r w:rsidR="0052040D">
        <w:rPr>
          <w:rFonts w:ascii="Times New Roman" w:hAnsi="Times New Roman" w:cs="Times New Roman"/>
          <w:sz w:val="26"/>
          <w:szCs w:val="26"/>
        </w:rPr>
        <w:t>Назначение и выплата пособия на ребенка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8. </w:t>
      </w:r>
      <w:proofErr w:type="gramStart"/>
      <w:r w:rsidR="003E55D5" w:rsidRPr="00BB5E12">
        <w:rPr>
          <w:rFonts w:ascii="Times New Roman" w:hAnsi="Times New Roman" w:cs="Times New Roman"/>
          <w:sz w:val="26"/>
          <w:szCs w:val="26"/>
        </w:rPr>
        <w:t>П</w:t>
      </w:r>
      <w:r w:rsidRPr="00BB5E12">
        <w:rPr>
          <w:rFonts w:ascii="Times New Roman" w:hAnsi="Times New Roman" w:cs="Times New Roman"/>
          <w:sz w:val="26"/>
          <w:szCs w:val="26"/>
        </w:rPr>
        <w:t>особие на ребенка назначается и выплачивается одному из родителей (усыновителей, опекунов, попечителей) на каждого рожденного, усыновленного, принятого под опеку (попечительство) и проживающего совместно с ним ребенка до достижения им возраста шестнадцати лет (на учащегося общеобразовательной организации - до окончания им обучения, но не более чем до достижения им возраста восемнадцати лет) в семьях со среднедушевым доходом, размер которого не превышает величины</w:t>
      </w:r>
      <w:proofErr w:type="gramEnd"/>
      <w:r w:rsidRPr="00BB5E12">
        <w:rPr>
          <w:rFonts w:ascii="Times New Roman" w:hAnsi="Times New Roman" w:cs="Times New Roman"/>
          <w:sz w:val="26"/>
          <w:szCs w:val="26"/>
        </w:rPr>
        <w:t xml:space="preserve"> прожиточного минимума на душу населения в Томской области, утвержденной в установленном порядке.</w:t>
      </w:r>
    </w:p>
    <w:p w:rsidR="00AA491A" w:rsidRPr="00BB5E12" w:rsidRDefault="003E55D5"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П</w:t>
      </w:r>
      <w:r w:rsidR="00AA491A" w:rsidRPr="00BB5E12">
        <w:rPr>
          <w:rFonts w:ascii="Times New Roman" w:hAnsi="Times New Roman" w:cs="Times New Roman"/>
          <w:sz w:val="26"/>
          <w:szCs w:val="26"/>
        </w:rPr>
        <w:t>особие на ребенка не назначается опекунам (попечителям), получающим денежные средства на содержание ребенка, находящегося под опекой (попечительством).</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9. </w:t>
      </w:r>
      <w:r w:rsidR="003E55D5" w:rsidRPr="00BB5E12">
        <w:rPr>
          <w:rFonts w:ascii="Times New Roman" w:hAnsi="Times New Roman" w:cs="Times New Roman"/>
          <w:sz w:val="26"/>
          <w:szCs w:val="26"/>
        </w:rPr>
        <w:t>П</w:t>
      </w:r>
      <w:r w:rsidRPr="00BB5E12">
        <w:rPr>
          <w:rFonts w:ascii="Times New Roman" w:hAnsi="Times New Roman" w:cs="Times New Roman"/>
          <w:sz w:val="26"/>
          <w:szCs w:val="26"/>
        </w:rPr>
        <w:t>особие на ребенка в повышенном размере на детей одиноких матерей, в том числе на детей в возрасте до трех лет одиноких матерей, назначается и выплачивается:</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1) если в свидетельстве о рождении детей отсутствует запись об отце ребенка или запись произведена в установленном порядке по указанию матери;</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lastRenderedPageBreak/>
        <w:t>2) при усыновлении ребенка женщиной, не состоящей в браке, начиная с месяца, в котором она записана в книге записей актов гражданского состояния в качестве матери;</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3) при передаче в установленном порядке детей одинокой матери на воспитание опекуну или попечителю (вследствие смерти матери, ее болезни и по другим причинам).</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10. При вступлении одинокой матери в брак за ней сохраняется право на получение в повышенном размере пособия на детей, родившихся до вступления в брак.</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11. </w:t>
      </w:r>
      <w:r w:rsidR="00495420" w:rsidRPr="00BB5E12">
        <w:rPr>
          <w:rFonts w:ascii="Times New Roman" w:hAnsi="Times New Roman" w:cs="Times New Roman"/>
          <w:sz w:val="26"/>
          <w:szCs w:val="26"/>
        </w:rPr>
        <w:t>П</w:t>
      </w:r>
      <w:r w:rsidRPr="00BB5E12">
        <w:rPr>
          <w:rFonts w:ascii="Times New Roman" w:hAnsi="Times New Roman" w:cs="Times New Roman"/>
          <w:sz w:val="26"/>
          <w:szCs w:val="26"/>
        </w:rPr>
        <w:t>особие на ребенка в повышенном размере на детей одинокой матери, в том числе на детей в возрасте до трех лет одиноких матерей, не назначается и не выплачивается, если лицо, от которого мать родила ребенка, признано в установленном порядке отцом ребенка или если ребенок усыновлен при вступлении матери в брак.</w:t>
      </w:r>
    </w:p>
    <w:p w:rsidR="00AA491A" w:rsidRPr="00AC7E3E"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О наступлении указанных обстоятельств заявитель обязан уведомить уполномоченное учреждение, выплачивающее пособие на ребенка, </w:t>
      </w:r>
      <w:r w:rsidR="00AC7E3E">
        <w:rPr>
          <w:rFonts w:ascii="Times New Roman" w:hAnsi="Times New Roman" w:cs="Times New Roman"/>
          <w:sz w:val="26"/>
          <w:szCs w:val="26"/>
        </w:rPr>
        <w:t>в течени</w:t>
      </w:r>
      <w:proofErr w:type="gramStart"/>
      <w:r w:rsidR="00AC7E3E">
        <w:rPr>
          <w:rFonts w:ascii="Times New Roman" w:hAnsi="Times New Roman" w:cs="Times New Roman"/>
          <w:sz w:val="26"/>
          <w:szCs w:val="26"/>
        </w:rPr>
        <w:t>и</w:t>
      </w:r>
      <w:proofErr w:type="gramEnd"/>
      <w:r w:rsidR="00AC7E3E">
        <w:rPr>
          <w:rFonts w:ascii="Times New Roman" w:hAnsi="Times New Roman" w:cs="Times New Roman"/>
          <w:sz w:val="26"/>
          <w:szCs w:val="26"/>
        </w:rPr>
        <w:t xml:space="preserve"> тридцати дней с даты наступления указанных </w:t>
      </w:r>
      <w:r w:rsidR="00BF7006">
        <w:rPr>
          <w:rFonts w:ascii="Times New Roman" w:hAnsi="Times New Roman" w:cs="Times New Roman"/>
          <w:sz w:val="26"/>
          <w:szCs w:val="26"/>
        </w:rPr>
        <w:t>обстоятельств</w:t>
      </w:r>
      <w:r w:rsidR="00AC7E3E">
        <w:rPr>
          <w:rFonts w:ascii="Times New Roman" w:hAnsi="Times New Roman" w:cs="Times New Roman"/>
          <w:sz w:val="26"/>
          <w:szCs w:val="26"/>
        </w:rPr>
        <w:t>.</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В случае установления отцовства и внесения сведений об отце в актовую запись о рождении ребенка органы записи актов гражданского состояния сообщают органам социальной защиты населения по месту жительства матери о внесении соответствующих изменений в трехдневный срок</w:t>
      </w:r>
      <w:r w:rsidR="00281F0A">
        <w:rPr>
          <w:rFonts w:ascii="Times New Roman" w:hAnsi="Times New Roman" w:cs="Times New Roman"/>
          <w:sz w:val="26"/>
          <w:szCs w:val="26"/>
        </w:rPr>
        <w:t xml:space="preserve"> со дня внесения указанных </w:t>
      </w:r>
      <w:r w:rsidR="00AB4A33">
        <w:rPr>
          <w:rFonts w:ascii="Times New Roman" w:hAnsi="Times New Roman" w:cs="Times New Roman"/>
          <w:sz w:val="26"/>
          <w:szCs w:val="26"/>
        </w:rPr>
        <w:t>изменений</w:t>
      </w:r>
      <w:r w:rsidRPr="00BB5E12">
        <w:rPr>
          <w:rFonts w:ascii="Times New Roman" w:hAnsi="Times New Roman" w:cs="Times New Roman"/>
          <w:sz w:val="26"/>
          <w:szCs w:val="26"/>
        </w:rPr>
        <w:t>.</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12.</w:t>
      </w:r>
      <w:r w:rsidR="007C17C1">
        <w:rPr>
          <w:rFonts w:ascii="Times New Roman" w:hAnsi="Times New Roman" w:cs="Times New Roman"/>
          <w:sz w:val="26"/>
          <w:szCs w:val="26"/>
        </w:rPr>
        <w:t xml:space="preserve"> </w:t>
      </w:r>
      <w:proofErr w:type="gramStart"/>
      <w:r w:rsidR="00495420" w:rsidRPr="00BB5E12">
        <w:rPr>
          <w:rFonts w:ascii="Times New Roman" w:hAnsi="Times New Roman" w:cs="Times New Roman"/>
          <w:sz w:val="26"/>
          <w:szCs w:val="26"/>
        </w:rPr>
        <w:t>П</w:t>
      </w:r>
      <w:r w:rsidRPr="00BB5E12">
        <w:rPr>
          <w:rFonts w:ascii="Times New Roman" w:hAnsi="Times New Roman" w:cs="Times New Roman"/>
          <w:sz w:val="26"/>
          <w:szCs w:val="26"/>
        </w:rPr>
        <w:t>особие на ребенка в повышенном размере на детей, в том числе на детей в возрасте до трех лет, родители которых уклоняются от уплаты алиментов, либо в других случаях, предусмотренных законодательством Российской Федерации, когда взыскание алиментов невозможно (далее - должник), назначается и выплачивается, если решение суда (постановление судьи) о взыскании алиментов на детей, в том числе на детей в возрасте до трех</w:t>
      </w:r>
      <w:proofErr w:type="gramEnd"/>
      <w:r w:rsidRPr="00BB5E12">
        <w:rPr>
          <w:rFonts w:ascii="Times New Roman" w:hAnsi="Times New Roman" w:cs="Times New Roman"/>
          <w:sz w:val="26"/>
          <w:szCs w:val="26"/>
        </w:rPr>
        <w:t xml:space="preserve"> лет, с лиц, обязанных их уплачивать, не исполняется в случаях:</w:t>
      </w:r>
    </w:p>
    <w:p w:rsidR="00AA491A" w:rsidRPr="00BB5E12" w:rsidRDefault="00AA491A" w:rsidP="00AA491A">
      <w:pPr>
        <w:pStyle w:val="ConsPlusNormal"/>
        <w:ind w:firstLine="709"/>
        <w:jc w:val="both"/>
        <w:rPr>
          <w:rFonts w:ascii="Times New Roman" w:hAnsi="Times New Roman" w:cs="Times New Roman"/>
          <w:sz w:val="26"/>
          <w:szCs w:val="26"/>
        </w:rPr>
      </w:pPr>
      <w:bookmarkStart w:id="0" w:name="P112"/>
      <w:bookmarkEnd w:id="0"/>
      <w:r w:rsidRPr="00BB5E12">
        <w:rPr>
          <w:rFonts w:ascii="Times New Roman" w:hAnsi="Times New Roman" w:cs="Times New Roman"/>
          <w:sz w:val="26"/>
          <w:szCs w:val="26"/>
        </w:rPr>
        <w:t>1) розыска должника на основании определений судов и постановлений следственных органов в связи с уклонением от уплаты алиментов, привлечения к уголовной ответственности за совершение преступления и по иным основаниям;</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2) отсутствия у должника заработка, с которого могут быть взысканы алименты в минимальном размере в период отбывания наказания в исправительных учреждениях (исправительных колониях, тюрьмах, воспитательных колониях);</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3) нахождения должника на принудительном лечении по решению суда;</w:t>
      </w:r>
    </w:p>
    <w:p w:rsidR="00AA491A" w:rsidRPr="00BB5E12" w:rsidRDefault="00AA491A" w:rsidP="00AA491A">
      <w:pPr>
        <w:pStyle w:val="ConsPlusNormal"/>
        <w:ind w:firstLine="709"/>
        <w:jc w:val="both"/>
        <w:rPr>
          <w:rFonts w:ascii="Times New Roman" w:hAnsi="Times New Roman" w:cs="Times New Roman"/>
          <w:sz w:val="26"/>
          <w:szCs w:val="26"/>
        </w:rPr>
      </w:pPr>
      <w:bookmarkStart w:id="1" w:name="P118"/>
      <w:bookmarkEnd w:id="1"/>
      <w:proofErr w:type="gramStart"/>
      <w:r w:rsidRPr="00BB5E12">
        <w:rPr>
          <w:rFonts w:ascii="Times New Roman" w:hAnsi="Times New Roman" w:cs="Times New Roman"/>
          <w:sz w:val="26"/>
          <w:szCs w:val="26"/>
        </w:rPr>
        <w:t>4) отсутствия у должника заработка во время нахождения под арестом (в изоляторах временного содержания, следственных изоляторах и т.п.), прохождения судебно-медицинской экспертизы на основании постановлений следственных органов или суда, в период судебного спора в связи с увольнением с работы по инициативе администрации или рассмотрения в установленном законодательством Российской Федерации порядке вопроса о возмещении ущерба, причиненного незаконными действиями органов дознания, предварительного</w:t>
      </w:r>
      <w:proofErr w:type="gramEnd"/>
      <w:r w:rsidRPr="00BB5E12">
        <w:rPr>
          <w:rFonts w:ascii="Times New Roman" w:hAnsi="Times New Roman" w:cs="Times New Roman"/>
          <w:sz w:val="26"/>
          <w:szCs w:val="26"/>
        </w:rPr>
        <w:t xml:space="preserve"> следствия, прокуратуры или суда, а также в других случаях, когда исполнение решения суда невозможно по независящим от должника причинам;</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5) постоянного проживания должников на территории иностранных государств, в том числе государств - бывших республик Союза ССР, с которыми у Российской Федерации отсутствуют договоры о правовой помощи, предусматривающие вопросы взаимного исполнения судебных решений.</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Если должник проживает на территории иностранного государства, с которым у Российской Федерации заключен договор о правовой помощи, пособие на ребенка выплачивается в случаях, предусмотренных </w:t>
      </w:r>
      <w:hyperlink w:anchor="P112" w:history="1">
        <w:r w:rsidRPr="00BB5E12">
          <w:rPr>
            <w:rFonts w:ascii="Times New Roman" w:hAnsi="Times New Roman" w:cs="Times New Roman"/>
            <w:sz w:val="26"/>
            <w:szCs w:val="26"/>
          </w:rPr>
          <w:t>подпунктами 1</w:t>
        </w:r>
      </w:hyperlink>
      <w:r w:rsidRPr="00BB5E12">
        <w:rPr>
          <w:rFonts w:ascii="Times New Roman" w:hAnsi="Times New Roman" w:cs="Times New Roman"/>
          <w:sz w:val="26"/>
          <w:szCs w:val="26"/>
        </w:rPr>
        <w:t xml:space="preserve"> - </w:t>
      </w:r>
      <w:hyperlink w:anchor="P118" w:history="1">
        <w:r w:rsidRPr="00BB5E12">
          <w:rPr>
            <w:rFonts w:ascii="Times New Roman" w:hAnsi="Times New Roman" w:cs="Times New Roman"/>
            <w:sz w:val="26"/>
            <w:szCs w:val="26"/>
          </w:rPr>
          <w:t>4</w:t>
        </w:r>
      </w:hyperlink>
      <w:r w:rsidRPr="00BB5E12">
        <w:rPr>
          <w:rFonts w:ascii="Times New Roman" w:hAnsi="Times New Roman" w:cs="Times New Roman"/>
          <w:sz w:val="26"/>
          <w:szCs w:val="26"/>
        </w:rPr>
        <w:t xml:space="preserve"> настоящего пункта.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При установлении места жительства (нахождения) родителя, уклоняющегося от уплаты алиментов, и прекращении его розыска заявитель обязан в 5-дневный срок уведомить об этом уполномоченное учреждение, выплачивающее пособие на ребенка.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13. </w:t>
      </w:r>
      <w:r w:rsidR="00CB697F" w:rsidRPr="00BB5E12">
        <w:rPr>
          <w:rFonts w:ascii="Times New Roman" w:hAnsi="Times New Roman" w:cs="Times New Roman"/>
          <w:sz w:val="26"/>
          <w:szCs w:val="26"/>
        </w:rPr>
        <w:t>П</w:t>
      </w:r>
      <w:r w:rsidRPr="00BB5E12">
        <w:rPr>
          <w:rFonts w:ascii="Times New Roman" w:hAnsi="Times New Roman" w:cs="Times New Roman"/>
          <w:sz w:val="26"/>
          <w:szCs w:val="26"/>
        </w:rPr>
        <w:t>особие на ребенка в повышенном размере на детей военнослужащих, проходящих службу по призыву, в том числе на детей в возрасте до трех лет, назначается и выплачивается в период:</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lastRenderedPageBreak/>
        <w:t>1) нахождения отца ребенка на военной службе по призыву в качестве сержанта, старшины, солдата и матроса;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2) обучения отца ребенка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w:t>
      </w:r>
    </w:p>
    <w:p w:rsidR="00AA491A" w:rsidRPr="00BB5E12" w:rsidRDefault="00AA491A" w:rsidP="00AA491A">
      <w:pPr>
        <w:pStyle w:val="ConsPlusNormal"/>
        <w:ind w:firstLine="709"/>
        <w:jc w:val="both"/>
        <w:rPr>
          <w:rFonts w:ascii="Times New Roman" w:hAnsi="Times New Roman" w:cs="Times New Roman"/>
          <w:sz w:val="26"/>
          <w:szCs w:val="26"/>
        </w:rPr>
      </w:pPr>
      <w:bookmarkStart w:id="2" w:name="P131"/>
      <w:bookmarkEnd w:id="2"/>
      <w:r w:rsidRPr="00BB5E12">
        <w:rPr>
          <w:rFonts w:ascii="Times New Roman" w:hAnsi="Times New Roman" w:cs="Times New Roman"/>
          <w:sz w:val="26"/>
          <w:szCs w:val="26"/>
        </w:rPr>
        <w:t>14. Заявитель представляет:</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1) заявление в письменной форме о назначении пособия на ребенка с указанием в нем сведений о доходах семьи;</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Заявитель вправе при заполнении заявления использовать копию образца заявления, а при подаче заявления использовать печатную копию бланка заявления, размещенные на </w:t>
      </w:r>
      <w:proofErr w:type="spellStart"/>
      <w:proofErr w:type="gramStart"/>
      <w:r w:rsidRPr="00BB5E12">
        <w:rPr>
          <w:rFonts w:ascii="Times New Roman" w:hAnsi="Times New Roman" w:cs="Times New Roman"/>
          <w:sz w:val="26"/>
          <w:szCs w:val="26"/>
        </w:rPr>
        <w:t>на</w:t>
      </w:r>
      <w:proofErr w:type="spellEnd"/>
      <w:proofErr w:type="gramEnd"/>
      <w:r w:rsidRPr="00BB5E12">
        <w:rPr>
          <w:rFonts w:ascii="Times New Roman" w:hAnsi="Times New Roman" w:cs="Times New Roman"/>
          <w:sz w:val="26"/>
          <w:szCs w:val="26"/>
        </w:rPr>
        <w:t xml:space="preserve"> Едином портале государственных и муниципальных услуг</w:t>
      </w:r>
      <w:r w:rsidR="008A01D7" w:rsidRPr="00BB5E12">
        <w:rPr>
          <w:rFonts w:ascii="Times New Roman" w:hAnsi="Times New Roman" w:cs="Times New Roman"/>
          <w:sz w:val="26"/>
          <w:szCs w:val="26"/>
        </w:rPr>
        <w:t xml:space="preserve"> (функций</w:t>
      </w:r>
      <w:r w:rsidR="008A01D7" w:rsidRPr="00FC7A93">
        <w:rPr>
          <w:rFonts w:ascii="Times New Roman" w:hAnsi="Times New Roman" w:cs="Times New Roman"/>
          <w:sz w:val="26"/>
          <w:szCs w:val="26"/>
        </w:rPr>
        <w:t>)</w:t>
      </w:r>
      <w:r w:rsidR="00FC7A93" w:rsidRPr="00FC7A93">
        <w:rPr>
          <w:rFonts w:ascii="Times New Roman" w:hAnsi="Times New Roman" w:cs="Times New Roman"/>
          <w:sz w:val="26"/>
          <w:szCs w:val="26"/>
        </w:rPr>
        <w:t>(</w:t>
      </w:r>
      <w:r w:rsidR="008A01D7" w:rsidRPr="00FC7A93">
        <w:rPr>
          <w:rFonts w:ascii="Times New Roman" w:hAnsi="Times New Roman" w:cs="Times New Roman"/>
          <w:sz w:val="26"/>
          <w:szCs w:val="26"/>
          <w:lang w:val="en-US"/>
        </w:rPr>
        <w:t>www</w:t>
      </w:r>
      <w:r w:rsidR="008A01D7" w:rsidRPr="00FC7A93">
        <w:rPr>
          <w:rFonts w:ascii="Times New Roman" w:hAnsi="Times New Roman" w:cs="Times New Roman"/>
          <w:sz w:val="26"/>
          <w:szCs w:val="26"/>
        </w:rPr>
        <w:t>.</w:t>
      </w:r>
      <w:proofErr w:type="spellStart"/>
      <w:r w:rsidR="008A01D7" w:rsidRPr="00FC7A93">
        <w:rPr>
          <w:rFonts w:ascii="Times New Roman" w:hAnsi="Times New Roman" w:cs="Times New Roman"/>
          <w:sz w:val="26"/>
          <w:szCs w:val="26"/>
          <w:lang w:val="en-US"/>
        </w:rPr>
        <w:t>gosuslugi</w:t>
      </w:r>
      <w:proofErr w:type="spellEnd"/>
      <w:r w:rsidR="008A01D7" w:rsidRPr="00FC7A93">
        <w:rPr>
          <w:rFonts w:ascii="Times New Roman" w:hAnsi="Times New Roman" w:cs="Times New Roman"/>
          <w:sz w:val="26"/>
          <w:szCs w:val="26"/>
        </w:rPr>
        <w:t>.</w:t>
      </w:r>
      <w:proofErr w:type="spellStart"/>
      <w:r w:rsidR="008A01D7" w:rsidRPr="00FC7A93">
        <w:rPr>
          <w:rFonts w:ascii="Times New Roman" w:hAnsi="Times New Roman" w:cs="Times New Roman"/>
          <w:sz w:val="26"/>
          <w:szCs w:val="26"/>
          <w:lang w:val="en-US"/>
        </w:rPr>
        <w:t>ru</w:t>
      </w:r>
      <w:proofErr w:type="spellEnd"/>
      <w:r w:rsidR="00FC7A93" w:rsidRPr="00FC7A93">
        <w:rPr>
          <w:rFonts w:ascii="Times New Roman" w:hAnsi="Times New Roman" w:cs="Times New Roman"/>
          <w:sz w:val="26"/>
          <w:szCs w:val="26"/>
        </w:rPr>
        <w:t>)</w:t>
      </w:r>
      <w:r w:rsidRPr="00FC7A93">
        <w:rPr>
          <w:rFonts w:ascii="Times New Roman" w:hAnsi="Times New Roman" w:cs="Times New Roman"/>
          <w:sz w:val="26"/>
          <w:szCs w:val="26"/>
        </w:rPr>
        <w:t>;</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2) </w:t>
      </w:r>
      <w:r w:rsidR="00F34EAF">
        <w:rPr>
          <w:rFonts w:ascii="Times New Roman" w:hAnsi="Times New Roman" w:cs="Times New Roman"/>
          <w:sz w:val="26"/>
          <w:szCs w:val="26"/>
        </w:rPr>
        <w:t xml:space="preserve">копию </w:t>
      </w:r>
      <w:r w:rsidRPr="00BB5E12">
        <w:rPr>
          <w:rFonts w:ascii="Times New Roman" w:hAnsi="Times New Roman" w:cs="Times New Roman"/>
          <w:sz w:val="26"/>
          <w:szCs w:val="26"/>
        </w:rPr>
        <w:t>паспорт</w:t>
      </w:r>
      <w:r w:rsidR="00F34EAF">
        <w:rPr>
          <w:rFonts w:ascii="Times New Roman" w:hAnsi="Times New Roman" w:cs="Times New Roman"/>
          <w:sz w:val="26"/>
          <w:szCs w:val="26"/>
        </w:rPr>
        <w:t>а</w:t>
      </w:r>
      <w:r w:rsidRPr="00BB5E12">
        <w:rPr>
          <w:rFonts w:ascii="Times New Roman" w:hAnsi="Times New Roman" w:cs="Times New Roman"/>
          <w:sz w:val="26"/>
          <w:szCs w:val="26"/>
        </w:rPr>
        <w:t xml:space="preserve"> гражданина Российской Федерации или ино</w:t>
      </w:r>
      <w:r w:rsidR="00F34EAF">
        <w:rPr>
          <w:rFonts w:ascii="Times New Roman" w:hAnsi="Times New Roman" w:cs="Times New Roman"/>
          <w:sz w:val="26"/>
          <w:szCs w:val="26"/>
        </w:rPr>
        <w:t xml:space="preserve">го </w:t>
      </w:r>
      <w:r w:rsidRPr="00BB5E12">
        <w:rPr>
          <w:rFonts w:ascii="Times New Roman" w:hAnsi="Times New Roman" w:cs="Times New Roman"/>
          <w:sz w:val="26"/>
          <w:szCs w:val="26"/>
        </w:rPr>
        <w:t>документ</w:t>
      </w:r>
      <w:r w:rsidR="00F34EAF">
        <w:rPr>
          <w:rFonts w:ascii="Times New Roman" w:hAnsi="Times New Roman" w:cs="Times New Roman"/>
          <w:sz w:val="26"/>
          <w:szCs w:val="26"/>
        </w:rPr>
        <w:t>а</w:t>
      </w:r>
      <w:r w:rsidRPr="00BB5E12">
        <w:rPr>
          <w:rFonts w:ascii="Times New Roman" w:hAnsi="Times New Roman" w:cs="Times New Roman"/>
          <w:sz w:val="26"/>
          <w:szCs w:val="26"/>
        </w:rPr>
        <w:t>, удостоверяющ</w:t>
      </w:r>
      <w:r w:rsidR="00F34EAF">
        <w:rPr>
          <w:rFonts w:ascii="Times New Roman" w:hAnsi="Times New Roman" w:cs="Times New Roman"/>
          <w:sz w:val="26"/>
          <w:szCs w:val="26"/>
        </w:rPr>
        <w:t>его</w:t>
      </w:r>
      <w:r w:rsidRPr="00BB5E12">
        <w:rPr>
          <w:rFonts w:ascii="Times New Roman" w:hAnsi="Times New Roman" w:cs="Times New Roman"/>
          <w:sz w:val="26"/>
          <w:szCs w:val="26"/>
        </w:rPr>
        <w:t xml:space="preserve"> личность заявителя;</w:t>
      </w:r>
    </w:p>
    <w:p w:rsidR="00AA491A" w:rsidRPr="00BB5E12" w:rsidRDefault="00AA491A" w:rsidP="00AA491A">
      <w:pPr>
        <w:pStyle w:val="ConsPlusNormal"/>
        <w:ind w:firstLine="709"/>
        <w:jc w:val="both"/>
        <w:rPr>
          <w:rFonts w:ascii="Times New Roman" w:hAnsi="Times New Roman" w:cs="Times New Roman"/>
          <w:sz w:val="26"/>
          <w:szCs w:val="26"/>
        </w:rPr>
      </w:pPr>
      <w:bookmarkStart w:id="3" w:name="P138"/>
      <w:bookmarkEnd w:id="3"/>
      <w:r w:rsidRPr="00BB5E12">
        <w:rPr>
          <w:rFonts w:ascii="Times New Roman" w:hAnsi="Times New Roman" w:cs="Times New Roman"/>
          <w:sz w:val="26"/>
          <w:szCs w:val="26"/>
        </w:rPr>
        <w:t>3) справку органа социальной защиты населения по месту жительства другого родителя о неполучении им пособия на ребенка в случае раздельного проживания родителей;</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4) </w:t>
      </w:r>
      <w:r w:rsidR="00E04F9F">
        <w:rPr>
          <w:rFonts w:ascii="Times New Roman" w:hAnsi="Times New Roman" w:cs="Times New Roman"/>
          <w:sz w:val="26"/>
          <w:szCs w:val="26"/>
        </w:rPr>
        <w:t xml:space="preserve">копия </w:t>
      </w:r>
      <w:r w:rsidRPr="00BB5E12">
        <w:rPr>
          <w:rFonts w:ascii="Times New Roman" w:hAnsi="Times New Roman" w:cs="Times New Roman"/>
          <w:sz w:val="26"/>
          <w:szCs w:val="26"/>
        </w:rPr>
        <w:t>свидетельств</w:t>
      </w:r>
      <w:r w:rsidR="00E04F9F">
        <w:rPr>
          <w:rFonts w:ascii="Times New Roman" w:hAnsi="Times New Roman" w:cs="Times New Roman"/>
          <w:sz w:val="26"/>
          <w:szCs w:val="26"/>
        </w:rPr>
        <w:t>а</w:t>
      </w:r>
      <w:r w:rsidRPr="00BB5E12">
        <w:rPr>
          <w:rFonts w:ascii="Times New Roman" w:hAnsi="Times New Roman" w:cs="Times New Roman"/>
          <w:sz w:val="26"/>
          <w:szCs w:val="26"/>
        </w:rPr>
        <w:t xml:space="preserve"> о рождении ребенка;</w:t>
      </w:r>
    </w:p>
    <w:p w:rsidR="00AA491A" w:rsidRPr="00BB5E12" w:rsidRDefault="00AA491A" w:rsidP="00AA491A">
      <w:pPr>
        <w:pStyle w:val="ConsPlusNormal"/>
        <w:ind w:firstLine="709"/>
        <w:jc w:val="both"/>
        <w:rPr>
          <w:rFonts w:ascii="Times New Roman" w:hAnsi="Times New Roman" w:cs="Times New Roman"/>
          <w:sz w:val="26"/>
          <w:szCs w:val="26"/>
        </w:rPr>
      </w:pPr>
      <w:bookmarkStart w:id="4" w:name="P140"/>
      <w:bookmarkEnd w:id="4"/>
      <w:r w:rsidRPr="00BB5E12">
        <w:rPr>
          <w:rFonts w:ascii="Times New Roman" w:hAnsi="Times New Roman" w:cs="Times New Roman"/>
          <w:sz w:val="26"/>
          <w:szCs w:val="26"/>
        </w:rPr>
        <w:t>5) справку о составе семьи;</w:t>
      </w:r>
    </w:p>
    <w:p w:rsidR="00AA491A" w:rsidRPr="00BB5E12" w:rsidRDefault="00AA491A" w:rsidP="00AA491A">
      <w:pPr>
        <w:pStyle w:val="ConsPlusNormal"/>
        <w:ind w:firstLine="709"/>
        <w:jc w:val="both"/>
        <w:rPr>
          <w:rFonts w:ascii="Times New Roman" w:hAnsi="Times New Roman" w:cs="Times New Roman"/>
          <w:sz w:val="26"/>
          <w:szCs w:val="26"/>
        </w:rPr>
      </w:pPr>
      <w:bookmarkStart w:id="5" w:name="P142"/>
      <w:bookmarkEnd w:id="5"/>
      <w:r w:rsidRPr="00BB5E12">
        <w:rPr>
          <w:rFonts w:ascii="Times New Roman" w:hAnsi="Times New Roman" w:cs="Times New Roman"/>
          <w:sz w:val="26"/>
          <w:szCs w:val="26"/>
        </w:rPr>
        <w:t>6) справку об учебе в общеобразовательной организации ребенка старше шестнадцати лет;</w:t>
      </w:r>
    </w:p>
    <w:p w:rsidR="00AA491A" w:rsidRPr="00BB5E12" w:rsidRDefault="00AA491A" w:rsidP="00AA491A">
      <w:pPr>
        <w:pStyle w:val="ConsPlusNormal"/>
        <w:ind w:firstLine="709"/>
        <w:jc w:val="both"/>
        <w:rPr>
          <w:rFonts w:ascii="Times New Roman" w:hAnsi="Times New Roman" w:cs="Times New Roman"/>
          <w:sz w:val="26"/>
          <w:szCs w:val="26"/>
        </w:rPr>
      </w:pPr>
      <w:bookmarkStart w:id="6" w:name="P144"/>
      <w:bookmarkEnd w:id="6"/>
      <w:r w:rsidRPr="00BB5E12">
        <w:rPr>
          <w:rFonts w:ascii="Times New Roman" w:hAnsi="Times New Roman" w:cs="Times New Roman"/>
          <w:sz w:val="26"/>
          <w:szCs w:val="26"/>
        </w:rPr>
        <w:t>7) копии трудовых книжек - для неработающих родителей (усыновителей);</w:t>
      </w:r>
    </w:p>
    <w:p w:rsidR="00AA491A" w:rsidRPr="00BB5E12" w:rsidRDefault="00AA491A" w:rsidP="00AA491A">
      <w:pPr>
        <w:pStyle w:val="ConsPlusNormal"/>
        <w:ind w:firstLine="709"/>
        <w:jc w:val="both"/>
        <w:rPr>
          <w:rFonts w:ascii="Times New Roman" w:hAnsi="Times New Roman" w:cs="Times New Roman"/>
          <w:sz w:val="26"/>
          <w:szCs w:val="26"/>
        </w:rPr>
      </w:pPr>
      <w:bookmarkStart w:id="7" w:name="P146"/>
      <w:bookmarkEnd w:id="7"/>
      <w:r w:rsidRPr="00BB5E12">
        <w:rPr>
          <w:rFonts w:ascii="Times New Roman" w:hAnsi="Times New Roman" w:cs="Times New Roman"/>
          <w:sz w:val="26"/>
          <w:szCs w:val="26"/>
        </w:rPr>
        <w:t>8) документы, подтверждающие доходы членов семьи за последние три месяца, предшествующие месяцу обращения за назначением пособия на ребенка;</w:t>
      </w:r>
    </w:p>
    <w:p w:rsidR="00AA491A" w:rsidRDefault="00AA491A" w:rsidP="00AA491A">
      <w:pPr>
        <w:pStyle w:val="ConsPlusNormal"/>
        <w:ind w:firstLine="709"/>
        <w:jc w:val="both"/>
        <w:rPr>
          <w:rFonts w:ascii="Times New Roman" w:hAnsi="Times New Roman" w:cs="Times New Roman"/>
          <w:sz w:val="26"/>
          <w:szCs w:val="26"/>
        </w:rPr>
      </w:pPr>
      <w:bookmarkStart w:id="8" w:name="P148"/>
      <w:bookmarkEnd w:id="8"/>
      <w:r w:rsidRPr="00BB5E12">
        <w:rPr>
          <w:rFonts w:ascii="Times New Roman" w:hAnsi="Times New Roman" w:cs="Times New Roman"/>
          <w:sz w:val="26"/>
          <w:szCs w:val="26"/>
        </w:rPr>
        <w:t xml:space="preserve">9) справку органов опеки и попечительства о возможности назначения пособия на ребенка заявителю в случае, если выплата пособия ранее была прекращена на основании </w:t>
      </w:r>
      <w:hyperlink w:anchor="P217" w:history="1">
        <w:r w:rsidRPr="00BB5E12">
          <w:rPr>
            <w:rFonts w:ascii="Times New Roman" w:hAnsi="Times New Roman" w:cs="Times New Roman"/>
            <w:sz w:val="26"/>
            <w:szCs w:val="26"/>
          </w:rPr>
          <w:t>подпункта 4 пункта 22</w:t>
        </w:r>
      </w:hyperlink>
      <w:r w:rsidRPr="00BB5E12">
        <w:rPr>
          <w:rFonts w:ascii="Times New Roman" w:hAnsi="Times New Roman" w:cs="Times New Roman"/>
          <w:sz w:val="26"/>
          <w:szCs w:val="26"/>
        </w:rPr>
        <w:t xml:space="preserve"> настоящего Порядка.</w:t>
      </w:r>
    </w:p>
    <w:p w:rsidR="00F53887" w:rsidRPr="00BB5E12" w:rsidRDefault="00F53887" w:rsidP="00AA491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Если копии документов не заверены в установленном порядке, вместе с копиями предъявляются оригиналы названных документов.</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При непредставлении заявителем документов, указанных в </w:t>
      </w:r>
      <w:hyperlink w:anchor="P138" w:history="1">
        <w:r w:rsidRPr="00BB5E12">
          <w:rPr>
            <w:rFonts w:ascii="Times New Roman" w:hAnsi="Times New Roman" w:cs="Times New Roman"/>
            <w:sz w:val="26"/>
            <w:szCs w:val="26"/>
          </w:rPr>
          <w:t>подпунктах 3)</w:t>
        </w:r>
      </w:hyperlink>
      <w:r w:rsidRPr="00BB5E12">
        <w:rPr>
          <w:rFonts w:ascii="Times New Roman" w:hAnsi="Times New Roman" w:cs="Times New Roman"/>
          <w:sz w:val="26"/>
          <w:szCs w:val="26"/>
        </w:rPr>
        <w:t xml:space="preserve">, </w:t>
      </w:r>
      <w:hyperlink w:anchor="P142" w:history="1">
        <w:r w:rsidRPr="00BB5E12">
          <w:rPr>
            <w:rFonts w:ascii="Times New Roman" w:hAnsi="Times New Roman" w:cs="Times New Roman"/>
            <w:sz w:val="26"/>
            <w:szCs w:val="26"/>
          </w:rPr>
          <w:t>6)</w:t>
        </w:r>
      </w:hyperlink>
      <w:r w:rsidRPr="00BB5E12">
        <w:rPr>
          <w:rFonts w:ascii="Times New Roman" w:hAnsi="Times New Roman" w:cs="Times New Roman"/>
          <w:sz w:val="26"/>
          <w:szCs w:val="26"/>
        </w:rPr>
        <w:t xml:space="preserve">, </w:t>
      </w:r>
      <w:hyperlink w:anchor="P148" w:history="1">
        <w:r w:rsidRPr="00BB5E12">
          <w:rPr>
            <w:rFonts w:ascii="Times New Roman" w:hAnsi="Times New Roman" w:cs="Times New Roman"/>
            <w:sz w:val="26"/>
            <w:szCs w:val="26"/>
          </w:rPr>
          <w:t>9)</w:t>
        </w:r>
      </w:hyperlink>
      <w:r w:rsidRPr="00BB5E12">
        <w:rPr>
          <w:rFonts w:ascii="Times New Roman" w:hAnsi="Times New Roman" w:cs="Times New Roman"/>
          <w:sz w:val="26"/>
          <w:szCs w:val="26"/>
        </w:rPr>
        <w:t xml:space="preserve"> настоящего пункта, уполномоченное учреждение запрашивает их в рамках межведомственного информационного взаимодействия в течение </w:t>
      </w:r>
      <w:r w:rsidR="00AE584E">
        <w:rPr>
          <w:rFonts w:ascii="Times New Roman" w:hAnsi="Times New Roman" w:cs="Times New Roman"/>
          <w:sz w:val="26"/>
          <w:szCs w:val="26"/>
        </w:rPr>
        <w:t>двух</w:t>
      </w:r>
      <w:r w:rsidRPr="00BB5E12">
        <w:rPr>
          <w:rFonts w:ascii="Times New Roman" w:hAnsi="Times New Roman" w:cs="Times New Roman"/>
          <w:sz w:val="26"/>
          <w:szCs w:val="26"/>
        </w:rPr>
        <w:t xml:space="preserve"> рабочих дней со дня подачи заявителем заявления с документами, указанными в настоящем пункте.</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Межведомственный запрос направляется уполномоченным учреждением в форме электронного документа с использованием региональной системы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15. Для назначения пособия на ребенка, находящегося под опекой (попечительством), дополнительно представляются:</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1) копия решения органов местного самоуправления об установлении над ребенком опеки (попечительства);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2) справка органов опеки и попечительства о неполучении опекуном (попечителем) денежного содержания на ребенка, находящегося под опекой (попечительством).</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При непредставлении заявителем справки органов опеки и попечительства о неполучении опекуном (попечителем) денежного содержания на ребенка, находящегося под опекой (попечительством), уполномоченное учреждение запрашивает ее в рамках межведомственного информационного взаимодействия в течение </w:t>
      </w:r>
      <w:r w:rsidR="00AE584E">
        <w:rPr>
          <w:rFonts w:ascii="Times New Roman" w:hAnsi="Times New Roman" w:cs="Times New Roman"/>
          <w:sz w:val="26"/>
          <w:szCs w:val="26"/>
        </w:rPr>
        <w:t>двух</w:t>
      </w:r>
      <w:r w:rsidRPr="00BB5E12">
        <w:rPr>
          <w:rFonts w:ascii="Times New Roman" w:hAnsi="Times New Roman" w:cs="Times New Roman"/>
          <w:sz w:val="26"/>
          <w:szCs w:val="26"/>
        </w:rPr>
        <w:t xml:space="preserve"> рабочих дней со дня подачи заявителем заявления.</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Межведомственный запрос направляется уполномоченным учреждением в форме электронного документа с использованием региональной системы межведомственного </w:t>
      </w:r>
      <w:r w:rsidRPr="00BB5E12">
        <w:rPr>
          <w:rFonts w:ascii="Times New Roman" w:hAnsi="Times New Roman" w:cs="Times New Roman"/>
          <w:sz w:val="26"/>
          <w:szCs w:val="26"/>
        </w:rPr>
        <w:lastRenderedPageBreak/>
        <w:t>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w:t>
      </w:r>
    </w:p>
    <w:p w:rsidR="00AA491A" w:rsidRPr="00BB5E12" w:rsidRDefault="00AA491A" w:rsidP="00AA491A">
      <w:pPr>
        <w:pStyle w:val="ConsPlusNormal"/>
        <w:ind w:firstLine="709"/>
        <w:jc w:val="both"/>
        <w:rPr>
          <w:rFonts w:ascii="Times New Roman" w:hAnsi="Times New Roman" w:cs="Times New Roman"/>
          <w:sz w:val="26"/>
          <w:szCs w:val="26"/>
        </w:rPr>
      </w:pPr>
      <w:bookmarkStart w:id="9" w:name="P162"/>
      <w:bookmarkEnd w:id="9"/>
      <w:r w:rsidRPr="00BB5E12">
        <w:rPr>
          <w:rFonts w:ascii="Times New Roman" w:hAnsi="Times New Roman" w:cs="Times New Roman"/>
          <w:sz w:val="26"/>
          <w:szCs w:val="26"/>
        </w:rPr>
        <w:t>16. Для назначения пособия на ребенка в повышенном размере заявитель вправе самостоятельно представить следующие документы:</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1) на детей одинокой матери </w:t>
      </w:r>
      <w:r w:rsidR="00C6427C">
        <w:rPr>
          <w:rFonts w:ascii="Times New Roman" w:hAnsi="Times New Roman" w:cs="Times New Roman"/>
          <w:sz w:val="26"/>
          <w:szCs w:val="26"/>
        </w:rPr>
        <w:t>–</w:t>
      </w:r>
      <w:r w:rsidRPr="00BB5E12">
        <w:rPr>
          <w:rFonts w:ascii="Times New Roman" w:hAnsi="Times New Roman" w:cs="Times New Roman"/>
          <w:sz w:val="26"/>
          <w:szCs w:val="26"/>
        </w:rPr>
        <w:t xml:space="preserve"> </w:t>
      </w:r>
      <w:r w:rsidR="00C6427C">
        <w:rPr>
          <w:rFonts w:ascii="Times New Roman" w:hAnsi="Times New Roman" w:cs="Times New Roman"/>
          <w:sz w:val="26"/>
          <w:szCs w:val="26"/>
        </w:rPr>
        <w:t xml:space="preserve">копию </w:t>
      </w:r>
      <w:r w:rsidRPr="00BB5E12">
        <w:rPr>
          <w:rFonts w:ascii="Times New Roman" w:hAnsi="Times New Roman" w:cs="Times New Roman"/>
          <w:sz w:val="26"/>
          <w:szCs w:val="26"/>
        </w:rPr>
        <w:t>справк</w:t>
      </w:r>
      <w:r w:rsidR="00C6427C">
        <w:rPr>
          <w:rFonts w:ascii="Times New Roman" w:hAnsi="Times New Roman" w:cs="Times New Roman"/>
          <w:sz w:val="26"/>
          <w:szCs w:val="26"/>
        </w:rPr>
        <w:t>и</w:t>
      </w:r>
      <w:r w:rsidRPr="00BB5E12">
        <w:rPr>
          <w:rFonts w:ascii="Times New Roman" w:hAnsi="Times New Roman" w:cs="Times New Roman"/>
          <w:sz w:val="26"/>
          <w:szCs w:val="26"/>
        </w:rPr>
        <w:t xml:space="preserve"> из органов записи актов гражданского состояния об основании внесения в свидетельство о рождении сведений об отце ребенка;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2) на детей, родители которых уклоняются от уплаты алиментов, либо в других случаях, предусмотренных законодательством Российской Федерации, когда взыскание алиментов невозможно, в зависимости от оснований назначения пособий один из следующих документов:</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а) сообщение структурного подразделения территориальных органов Федеральной службы судебных приставов о том, что в месячный срок место нахождения разыскиваемого должника не установлено;</w:t>
      </w:r>
    </w:p>
    <w:p w:rsidR="00AA491A" w:rsidRPr="00BB5E12" w:rsidRDefault="00AA491A" w:rsidP="00AA491A">
      <w:pPr>
        <w:pStyle w:val="ConsPlusNormal"/>
        <w:ind w:firstLine="709"/>
        <w:jc w:val="both"/>
        <w:rPr>
          <w:rFonts w:ascii="Times New Roman" w:hAnsi="Times New Roman" w:cs="Times New Roman"/>
          <w:sz w:val="26"/>
          <w:szCs w:val="26"/>
        </w:rPr>
      </w:pPr>
      <w:proofErr w:type="gramStart"/>
      <w:r w:rsidRPr="00BB5E12">
        <w:rPr>
          <w:rFonts w:ascii="Times New Roman" w:hAnsi="Times New Roman" w:cs="Times New Roman"/>
          <w:sz w:val="26"/>
          <w:szCs w:val="26"/>
        </w:rPr>
        <w:t>б) справку из соответствующего учреждения о месте нахождения у них должника (отбывает наказание; находится под арестом; на принудительном лечении; направлен для прохождения судебно-медицинской экспертизы или по иным основаниям) и об отсутствии у него заработка, достаточного для исполнения решения суда (постановления судьи);</w:t>
      </w:r>
      <w:proofErr w:type="gramEnd"/>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в) справку структурного подразделения территориальных органов Федеральной службы судебных приставов о причинах неисполнения решения суда (постановления судьи);</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г) </w:t>
      </w:r>
      <w:r w:rsidRPr="00F32EB7">
        <w:rPr>
          <w:rFonts w:ascii="Times New Roman" w:hAnsi="Times New Roman" w:cs="Times New Roman"/>
          <w:sz w:val="26"/>
          <w:szCs w:val="26"/>
        </w:rPr>
        <w:t xml:space="preserve">справку территориального органа </w:t>
      </w:r>
      <w:r w:rsidR="00F32EB7" w:rsidRPr="00F32EB7">
        <w:rPr>
          <w:rFonts w:ascii="Times New Roman" w:hAnsi="Times New Roman" w:cs="Times New Roman"/>
          <w:sz w:val="26"/>
          <w:szCs w:val="26"/>
        </w:rPr>
        <w:t>УМВД России</w:t>
      </w:r>
      <w:r w:rsidR="00F32EB7">
        <w:t xml:space="preserve">  </w:t>
      </w:r>
      <w:r w:rsidRPr="00BB5E12">
        <w:rPr>
          <w:rFonts w:ascii="Times New Roman" w:hAnsi="Times New Roman" w:cs="Times New Roman"/>
          <w:sz w:val="26"/>
          <w:szCs w:val="26"/>
        </w:rPr>
        <w:t>о выезде должника на постоянное жительство за границу, а также сообщение соответствующих органов о неисполнении решения суда о взыскании алиментов в случае проживания должника в иностранном государстве, с которым у Российской Федерации заключен договор о правовой помощи;</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3) на детей военнослужащих, проходящих военную службу по призыву:</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а) справку из военного комиссариата о призыве отца ребенка на военную службу и периоде службы;</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б) справку из военной профессиональной образовательной организации или военной образовательной организации высшего образования об учебе в нем отца ребенка.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При непредставлении заявителем документов, указанных в настоящем пункте, уполномоченное учреждение запрашивает их в рамках межведомственного информационного взаимодействия в течение </w:t>
      </w:r>
      <w:r w:rsidR="00DD6A92">
        <w:rPr>
          <w:rFonts w:ascii="Times New Roman" w:hAnsi="Times New Roman" w:cs="Times New Roman"/>
          <w:sz w:val="26"/>
          <w:szCs w:val="26"/>
        </w:rPr>
        <w:t>двух</w:t>
      </w:r>
      <w:r w:rsidRPr="00BB5E12">
        <w:rPr>
          <w:rFonts w:ascii="Times New Roman" w:hAnsi="Times New Roman" w:cs="Times New Roman"/>
          <w:sz w:val="26"/>
          <w:szCs w:val="26"/>
        </w:rPr>
        <w:t xml:space="preserve"> рабочих дней со дня подачи заявителем заявления.</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Межведомственный запрос направляется уполномоченным учреждением в форме электронного документа с использованием региональной системы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17. После достижения ребенком трехлетнего возраста пособие на ребенка назначается в порядке, предусмотренном </w:t>
      </w:r>
      <w:hyperlink w:anchor="P131" w:history="1">
        <w:r w:rsidRPr="00BB5E12">
          <w:rPr>
            <w:rFonts w:ascii="Times New Roman" w:hAnsi="Times New Roman" w:cs="Times New Roman"/>
            <w:sz w:val="26"/>
            <w:szCs w:val="26"/>
          </w:rPr>
          <w:t>пунктами 14</w:t>
        </w:r>
      </w:hyperlink>
      <w:r w:rsidRPr="00BB5E12">
        <w:rPr>
          <w:rFonts w:ascii="Times New Roman" w:hAnsi="Times New Roman" w:cs="Times New Roman"/>
          <w:sz w:val="26"/>
          <w:szCs w:val="26"/>
        </w:rPr>
        <w:t xml:space="preserve"> - </w:t>
      </w:r>
      <w:hyperlink w:anchor="P162" w:history="1">
        <w:r w:rsidRPr="00BB5E12">
          <w:rPr>
            <w:rFonts w:ascii="Times New Roman" w:hAnsi="Times New Roman" w:cs="Times New Roman"/>
            <w:sz w:val="26"/>
            <w:szCs w:val="26"/>
          </w:rPr>
          <w:t>16</w:t>
        </w:r>
      </w:hyperlink>
      <w:r w:rsidRPr="00BB5E12">
        <w:rPr>
          <w:rFonts w:ascii="Times New Roman" w:hAnsi="Times New Roman" w:cs="Times New Roman"/>
          <w:sz w:val="26"/>
          <w:szCs w:val="26"/>
        </w:rPr>
        <w:t xml:space="preserve"> настоящего Порядка.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18. Документы, необходимые для назначения пособия на ребенка, могут быть представлены как в подлинниках, так и в копиях, заверенных в установленном порядке.</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19. </w:t>
      </w:r>
      <w:proofErr w:type="gramStart"/>
      <w:r w:rsidRPr="00BB5E12">
        <w:rPr>
          <w:rFonts w:ascii="Times New Roman" w:hAnsi="Times New Roman" w:cs="Times New Roman"/>
          <w:sz w:val="26"/>
          <w:szCs w:val="26"/>
        </w:rPr>
        <w:t xml:space="preserve">Выплата пособия на ребенка осуществляется с месяца рождения ребенка, но не ранее месяца регистрации по месту жительства (месту пребывания) заявителя на территории Томской области, по месяц исполнения ребенку шестнадцати лет; для учащегося общеобразовательной организации - по месяц окончания обучения, но не более чем по месяц достижения им восемнадцати лет, кроме случаев, указанных в </w:t>
      </w:r>
      <w:hyperlink w:anchor="P193" w:history="1">
        <w:r w:rsidRPr="00BB5E12">
          <w:rPr>
            <w:rFonts w:ascii="Times New Roman" w:hAnsi="Times New Roman" w:cs="Times New Roman"/>
            <w:sz w:val="26"/>
            <w:szCs w:val="26"/>
          </w:rPr>
          <w:t>пункте 20</w:t>
        </w:r>
      </w:hyperlink>
      <w:r w:rsidRPr="00BB5E12">
        <w:rPr>
          <w:rFonts w:ascii="Times New Roman" w:hAnsi="Times New Roman" w:cs="Times New Roman"/>
          <w:sz w:val="26"/>
          <w:szCs w:val="26"/>
        </w:rPr>
        <w:t xml:space="preserve"> настоящего Порядка.</w:t>
      </w:r>
      <w:proofErr w:type="gramEnd"/>
    </w:p>
    <w:p w:rsidR="00AA491A" w:rsidRPr="00BB5E12" w:rsidRDefault="00AA491A" w:rsidP="00AA491A">
      <w:pPr>
        <w:pStyle w:val="ConsPlusNormal"/>
        <w:ind w:firstLine="709"/>
        <w:jc w:val="both"/>
        <w:rPr>
          <w:rFonts w:ascii="Times New Roman" w:hAnsi="Times New Roman" w:cs="Times New Roman"/>
          <w:sz w:val="26"/>
          <w:szCs w:val="26"/>
        </w:rPr>
      </w:pPr>
      <w:proofErr w:type="gramStart"/>
      <w:r w:rsidRPr="00BB5E12">
        <w:rPr>
          <w:rFonts w:ascii="Times New Roman" w:hAnsi="Times New Roman" w:cs="Times New Roman"/>
          <w:sz w:val="26"/>
          <w:szCs w:val="26"/>
        </w:rPr>
        <w:lastRenderedPageBreak/>
        <w:t>При обращении за пособием на ребенка по истечении шести месяцев с месяца</w:t>
      </w:r>
      <w:proofErr w:type="gramEnd"/>
      <w:r w:rsidRPr="00BB5E12">
        <w:rPr>
          <w:rFonts w:ascii="Times New Roman" w:hAnsi="Times New Roman" w:cs="Times New Roman"/>
          <w:sz w:val="26"/>
          <w:szCs w:val="26"/>
        </w:rPr>
        <w:t xml:space="preserve"> рождения ребенка пособие на ребенка назначается и выплачивается за истекшее время, но не более чем за шесть месяцев до месяца, в котором подано заявление о назначении этого пособия со всеми необходимыми документами.</w:t>
      </w:r>
    </w:p>
    <w:p w:rsidR="00AA491A" w:rsidRPr="00BB5E12" w:rsidRDefault="00AA491A" w:rsidP="00AA491A">
      <w:pPr>
        <w:pStyle w:val="ConsPlusNormal"/>
        <w:ind w:firstLine="709"/>
        <w:jc w:val="both"/>
        <w:rPr>
          <w:rFonts w:ascii="Times New Roman" w:hAnsi="Times New Roman" w:cs="Times New Roman"/>
          <w:sz w:val="26"/>
          <w:szCs w:val="26"/>
        </w:rPr>
      </w:pPr>
      <w:bookmarkStart w:id="10" w:name="P189"/>
      <w:bookmarkEnd w:id="10"/>
      <w:r w:rsidRPr="00BB5E12">
        <w:rPr>
          <w:rFonts w:ascii="Times New Roman" w:hAnsi="Times New Roman" w:cs="Times New Roman"/>
          <w:sz w:val="26"/>
          <w:szCs w:val="26"/>
        </w:rPr>
        <w:t>Перечисление пособия на ребенка производится на срок не более одного года с последующим подтверждением ежегодно права на получение пособия на ребенка.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По распоряжению Губернатора Томской области перечисление пособия на ребенка возможно в текущем месяце за следующий месяц.</w:t>
      </w:r>
    </w:p>
    <w:p w:rsidR="00AA491A" w:rsidRPr="00BB5E12" w:rsidRDefault="00AA491A" w:rsidP="00AA491A">
      <w:pPr>
        <w:pStyle w:val="ConsPlusNormal"/>
        <w:ind w:firstLine="709"/>
        <w:jc w:val="both"/>
        <w:rPr>
          <w:rFonts w:ascii="Times New Roman" w:hAnsi="Times New Roman" w:cs="Times New Roman"/>
          <w:sz w:val="26"/>
          <w:szCs w:val="26"/>
        </w:rPr>
      </w:pPr>
      <w:bookmarkStart w:id="11" w:name="P193"/>
      <w:bookmarkEnd w:id="11"/>
      <w:r w:rsidRPr="00BB5E12">
        <w:rPr>
          <w:rFonts w:ascii="Times New Roman" w:hAnsi="Times New Roman" w:cs="Times New Roman"/>
          <w:sz w:val="26"/>
          <w:szCs w:val="26"/>
        </w:rPr>
        <w:t>20. Выплата пособия на ребенка в повышенном размере устанавливается:</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а) на детей в возрасте до трех лет - по месяц достижения ребенком трехлетнего возраста;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б) на детей одиноких матерей - по месяц исполнения ребенком шестнадцати лет, для учащегося общеобразовательной организации - по месяц окончания обучения, но не более чем по месяц достижения им восемнадцати лет;</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в) на детей в возрасте до трех лет одиноких матерей - по месяц достижения ребенком трехлетнего возраста;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г) на детей, родители которых уклоняются от уплаты алиментов, либо в других случаях, когда взыскание алиментов невозможно, - на период розыска </w:t>
      </w:r>
      <w:proofErr w:type="gramStart"/>
      <w:r w:rsidRPr="00BB5E12">
        <w:rPr>
          <w:rFonts w:ascii="Times New Roman" w:hAnsi="Times New Roman" w:cs="Times New Roman"/>
          <w:sz w:val="26"/>
          <w:szCs w:val="26"/>
        </w:rPr>
        <w:t>должника</w:t>
      </w:r>
      <w:proofErr w:type="gramEnd"/>
      <w:r w:rsidRPr="00BB5E12">
        <w:rPr>
          <w:rFonts w:ascii="Times New Roman" w:hAnsi="Times New Roman" w:cs="Times New Roman"/>
          <w:sz w:val="26"/>
          <w:szCs w:val="26"/>
        </w:rPr>
        <w:t xml:space="preserve"> начиная с месяца обращения за пособием на ребенка с ежегодным подтверждением права на получение пособия на ребенка в повышенном размере;</w:t>
      </w:r>
    </w:p>
    <w:p w:rsidR="00AA491A" w:rsidRPr="00BB5E12" w:rsidRDefault="00AA491A" w:rsidP="00AA491A">
      <w:pPr>
        <w:pStyle w:val="ConsPlusNormal"/>
        <w:ind w:firstLine="709"/>
        <w:jc w:val="both"/>
        <w:rPr>
          <w:rFonts w:ascii="Times New Roman" w:hAnsi="Times New Roman" w:cs="Times New Roman"/>
          <w:sz w:val="26"/>
          <w:szCs w:val="26"/>
        </w:rPr>
      </w:pPr>
      <w:proofErr w:type="spellStart"/>
      <w:r w:rsidRPr="00BB5E12">
        <w:rPr>
          <w:rFonts w:ascii="Times New Roman" w:hAnsi="Times New Roman" w:cs="Times New Roman"/>
          <w:sz w:val="26"/>
          <w:szCs w:val="26"/>
        </w:rPr>
        <w:t>д</w:t>
      </w:r>
      <w:proofErr w:type="spellEnd"/>
      <w:r w:rsidRPr="00BB5E12">
        <w:rPr>
          <w:rFonts w:ascii="Times New Roman" w:hAnsi="Times New Roman" w:cs="Times New Roman"/>
          <w:sz w:val="26"/>
          <w:szCs w:val="26"/>
        </w:rPr>
        <w:t xml:space="preserve">) на детей в возрасте до трех лет, родители которых уклоняются от уплаты алиментов, либо в других случаях, когда взыскание алиментов невозможно, - на период розыска </w:t>
      </w:r>
      <w:proofErr w:type="gramStart"/>
      <w:r w:rsidRPr="00BB5E12">
        <w:rPr>
          <w:rFonts w:ascii="Times New Roman" w:hAnsi="Times New Roman" w:cs="Times New Roman"/>
          <w:sz w:val="26"/>
          <w:szCs w:val="26"/>
        </w:rPr>
        <w:t>должника</w:t>
      </w:r>
      <w:proofErr w:type="gramEnd"/>
      <w:r w:rsidRPr="00BB5E12">
        <w:rPr>
          <w:rFonts w:ascii="Times New Roman" w:hAnsi="Times New Roman" w:cs="Times New Roman"/>
          <w:sz w:val="26"/>
          <w:szCs w:val="26"/>
        </w:rPr>
        <w:t xml:space="preserve"> начиная с месяца обращения за пособием на ребенка с ежегодным подтверждением права на получение пособия на ребенка в повышенном размере, но не более чем по месяц достижения ребенком трехлетнего возраста;</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е) на детей военнослужащих, проходящих службу по призыву, - по месяц окончания службы по призыву или обучения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w:t>
      </w:r>
    </w:p>
    <w:p w:rsidR="00AA491A" w:rsidRPr="00BB5E12" w:rsidRDefault="00AA491A" w:rsidP="00AA491A">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ж) на детей в возрасте до трех лет военнослужащих, проходящих службу по призыву, - по месяц окончания службы по призыву или обучения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 но не более чем по месяц достижения ребенком трехлетнего возраста.</w:t>
      </w:r>
    </w:p>
    <w:p w:rsidR="00BA5513" w:rsidRPr="00BB5E12" w:rsidRDefault="008F5905" w:rsidP="00BA5513">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 xml:space="preserve">21. При назначении пособия на ребенка за истекшее время </w:t>
      </w:r>
      <w:proofErr w:type="gramStart"/>
      <w:r w:rsidRPr="00BB5E12">
        <w:rPr>
          <w:rFonts w:ascii="Times New Roman" w:hAnsi="Times New Roman" w:cs="Times New Roman"/>
          <w:sz w:val="26"/>
          <w:szCs w:val="26"/>
        </w:rPr>
        <w:t>выплата его</w:t>
      </w:r>
      <w:proofErr w:type="gramEnd"/>
      <w:r w:rsidRPr="00BB5E12">
        <w:rPr>
          <w:rFonts w:ascii="Times New Roman" w:hAnsi="Times New Roman" w:cs="Times New Roman"/>
          <w:sz w:val="26"/>
          <w:szCs w:val="26"/>
        </w:rPr>
        <w:t xml:space="preserve"> производится в размере, установленном законом на соответствующий период.</w:t>
      </w:r>
    </w:p>
    <w:p w:rsidR="001C2678" w:rsidRPr="00BB5E12" w:rsidRDefault="001C2678" w:rsidP="00BA5513">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 xml:space="preserve">21-1. По истечении срока перечисления пособия на ребенка, предусмотренного </w:t>
      </w:r>
      <w:hyperlink w:anchor="P189" w:history="1">
        <w:r w:rsidRPr="00BB5E12">
          <w:rPr>
            <w:rFonts w:ascii="Times New Roman" w:hAnsi="Times New Roman" w:cs="Times New Roman"/>
            <w:sz w:val="26"/>
            <w:szCs w:val="26"/>
          </w:rPr>
          <w:t>абзацем третьим пункта 19</w:t>
        </w:r>
      </w:hyperlink>
      <w:r w:rsidRPr="00BB5E12">
        <w:rPr>
          <w:rFonts w:ascii="Times New Roman" w:hAnsi="Times New Roman" w:cs="Times New Roman"/>
          <w:sz w:val="26"/>
          <w:szCs w:val="26"/>
        </w:rPr>
        <w:t xml:space="preserve"> настоящего Порядка, выплата пособия на ребенка приостанавливается на период до подтверждения заявителем права на его получение документами, предусмотренными </w:t>
      </w:r>
      <w:hyperlink w:anchor="P140" w:history="1">
        <w:r w:rsidRPr="00BB5E12">
          <w:rPr>
            <w:rFonts w:ascii="Times New Roman" w:hAnsi="Times New Roman" w:cs="Times New Roman"/>
            <w:sz w:val="26"/>
            <w:szCs w:val="26"/>
          </w:rPr>
          <w:t>подпунктами 5)</w:t>
        </w:r>
      </w:hyperlink>
      <w:r w:rsidRPr="00BB5E12">
        <w:rPr>
          <w:rFonts w:ascii="Times New Roman" w:hAnsi="Times New Roman" w:cs="Times New Roman"/>
          <w:sz w:val="26"/>
          <w:szCs w:val="26"/>
        </w:rPr>
        <w:t xml:space="preserve">, </w:t>
      </w:r>
      <w:hyperlink w:anchor="P144" w:history="1">
        <w:r w:rsidRPr="00BB5E12">
          <w:rPr>
            <w:rFonts w:ascii="Times New Roman" w:hAnsi="Times New Roman" w:cs="Times New Roman"/>
            <w:sz w:val="26"/>
            <w:szCs w:val="26"/>
          </w:rPr>
          <w:t>7)</w:t>
        </w:r>
      </w:hyperlink>
      <w:r w:rsidRPr="00BB5E12">
        <w:rPr>
          <w:rFonts w:ascii="Times New Roman" w:hAnsi="Times New Roman" w:cs="Times New Roman"/>
          <w:sz w:val="26"/>
          <w:szCs w:val="26"/>
        </w:rPr>
        <w:t xml:space="preserve">, </w:t>
      </w:r>
      <w:hyperlink w:anchor="P146" w:history="1">
        <w:r w:rsidRPr="00BB5E12">
          <w:rPr>
            <w:rFonts w:ascii="Times New Roman" w:hAnsi="Times New Roman" w:cs="Times New Roman"/>
            <w:sz w:val="26"/>
            <w:szCs w:val="26"/>
          </w:rPr>
          <w:t>8) пункта 14</w:t>
        </w:r>
      </w:hyperlink>
      <w:r w:rsidRPr="00BB5E12">
        <w:rPr>
          <w:rFonts w:ascii="Times New Roman" w:hAnsi="Times New Roman" w:cs="Times New Roman"/>
          <w:sz w:val="26"/>
          <w:szCs w:val="26"/>
        </w:rPr>
        <w:t xml:space="preserve"> настоящего Порядка.</w:t>
      </w:r>
    </w:p>
    <w:p w:rsidR="001C2678" w:rsidRPr="00531E2E" w:rsidRDefault="001C2678" w:rsidP="001C2678">
      <w:pPr>
        <w:pStyle w:val="ConsPlusNormal"/>
        <w:ind w:firstLine="709"/>
        <w:jc w:val="both"/>
        <w:rPr>
          <w:rFonts w:ascii="Times New Roman" w:hAnsi="Times New Roman" w:cs="Times New Roman"/>
          <w:sz w:val="26"/>
          <w:szCs w:val="26"/>
        </w:rPr>
      </w:pPr>
      <w:r w:rsidRPr="00531E2E">
        <w:rPr>
          <w:rFonts w:ascii="Times New Roman" w:hAnsi="Times New Roman" w:cs="Times New Roman"/>
          <w:sz w:val="26"/>
          <w:szCs w:val="26"/>
        </w:rPr>
        <w:t xml:space="preserve">В случае предоставления заявителем документов, подтверждающих право на получение пособия на ребенка, </w:t>
      </w:r>
      <w:r w:rsidR="0032686C" w:rsidRPr="00531E2E">
        <w:rPr>
          <w:rFonts w:ascii="Times New Roman" w:hAnsi="Times New Roman" w:cs="Times New Roman"/>
          <w:sz w:val="26"/>
          <w:szCs w:val="26"/>
        </w:rPr>
        <w:t>до ист</w:t>
      </w:r>
      <w:r w:rsidRPr="00531E2E">
        <w:rPr>
          <w:rFonts w:ascii="Times New Roman" w:hAnsi="Times New Roman" w:cs="Times New Roman"/>
          <w:sz w:val="26"/>
          <w:szCs w:val="26"/>
        </w:rPr>
        <w:t>ечени</w:t>
      </w:r>
      <w:r w:rsidR="0032686C" w:rsidRPr="00531E2E">
        <w:rPr>
          <w:rFonts w:ascii="Times New Roman" w:hAnsi="Times New Roman" w:cs="Times New Roman"/>
          <w:sz w:val="26"/>
          <w:szCs w:val="26"/>
        </w:rPr>
        <w:t>я</w:t>
      </w:r>
      <w:r w:rsidRPr="00531E2E">
        <w:rPr>
          <w:rFonts w:ascii="Times New Roman" w:hAnsi="Times New Roman" w:cs="Times New Roman"/>
          <w:sz w:val="26"/>
          <w:szCs w:val="26"/>
        </w:rPr>
        <w:t xml:space="preserve"> шести месяцев </w:t>
      </w:r>
      <w:r w:rsidR="000B65D4" w:rsidRPr="00531E2E">
        <w:rPr>
          <w:rFonts w:ascii="Times New Roman" w:hAnsi="Times New Roman" w:cs="Times New Roman"/>
          <w:sz w:val="26"/>
          <w:szCs w:val="26"/>
          <w:lang w:val="en-US"/>
        </w:rPr>
        <w:t>c</w:t>
      </w:r>
      <w:r w:rsidR="000B65D4" w:rsidRPr="00531E2E">
        <w:rPr>
          <w:rFonts w:ascii="Times New Roman" w:hAnsi="Times New Roman" w:cs="Times New Roman"/>
          <w:sz w:val="26"/>
          <w:szCs w:val="26"/>
        </w:rPr>
        <w:t xml:space="preserve"> месяца </w:t>
      </w:r>
      <w:r w:rsidR="0032686C" w:rsidRPr="00531E2E">
        <w:rPr>
          <w:rFonts w:ascii="Times New Roman" w:hAnsi="Times New Roman" w:cs="Times New Roman"/>
          <w:sz w:val="26"/>
          <w:szCs w:val="26"/>
        </w:rPr>
        <w:t xml:space="preserve">приостановления </w:t>
      </w:r>
      <w:r w:rsidR="00E94FB6" w:rsidRPr="00531E2E">
        <w:rPr>
          <w:rFonts w:ascii="Times New Roman" w:hAnsi="Times New Roman" w:cs="Times New Roman"/>
          <w:sz w:val="26"/>
          <w:szCs w:val="26"/>
        </w:rPr>
        <w:t xml:space="preserve">выплаты пособия на ребенка </w:t>
      </w:r>
      <w:r w:rsidR="0032686C" w:rsidRPr="00531E2E">
        <w:rPr>
          <w:rFonts w:ascii="Times New Roman" w:hAnsi="Times New Roman" w:cs="Times New Roman"/>
          <w:sz w:val="26"/>
          <w:szCs w:val="26"/>
        </w:rPr>
        <w:t>для</w:t>
      </w:r>
      <w:r w:rsidRPr="00531E2E">
        <w:rPr>
          <w:rFonts w:ascii="Times New Roman" w:hAnsi="Times New Roman" w:cs="Times New Roman"/>
          <w:sz w:val="26"/>
          <w:szCs w:val="26"/>
        </w:rPr>
        <w:t xml:space="preserve"> подтверждения права на </w:t>
      </w:r>
      <w:r w:rsidR="00E94FB6" w:rsidRPr="00531E2E">
        <w:rPr>
          <w:rFonts w:ascii="Times New Roman" w:hAnsi="Times New Roman" w:cs="Times New Roman"/>
          <w:sz w:val="26"/>
          <w:szCs w:val="26"/>
        </w:rPr>
        <w:t xml:space="preserve">его </w:t>
      </w:r>
      <w:r w:rsidRPr="00531E2E">
        <w:rPr>
          <w:rFonts w:ascii="Times New Roman" w:hAnsi="Times New Roman" w:cs="Times New Roman"/>
          <w:sz w:val="26"/>
          <w:szCs w:val="26"/>
        </w:rPr>
        <w:t>получение</w:t>
      </w:r>
      <w:r w:rsidR="001C6FE8" w:rsidRPr="00531E2E">
        <w:rPr>
          <w:rFonts w:ascii="Times New Roman" w:hAnsi="Times New Roman" w:cs="Times New Roman"/>
          <w:sz w:val="26"/>
          <w:szCs w:val="26"/>
        </w:rPr>
        <w:t>,</w:t>
      </w:r>
      <w:r w:rsidRPr="00531E2E">
        <w:rPr>
          <w:rFonts w:ascii="Times New Roman" w:hAnsi="Times New Roman" w:cs="Times New Roman"/>
          <w:sz w:val="26"/>
          <w:szCs w:val="26"/>
        </w:rPr>
        <w:t xml:space="preserve"> выплата пособия на ребенка возобновляется с месяца приостановления выплаты.</w:t>
      </w:r>
    </w:p>
    <w:p w:rsidR="00D827A8" w:rsidRPr="00BB5E12" w:rsidRDefault="001C2678" w:rsidP="000F373B">
      <w:pPr>
        <w:pStyle w:val="ConsPlusNormal"/>
        <w:ind w:firstLine="709"/>
        <w:jc w:val="both"/>
        <w:rPr>
          <w:rFonts w:ascii="Times New Roman" w:hAnsi="Times New Roman" w:cs="Times New Roman"/>
          <w:sz w:val="26"/>
          <w:szCs w:val="26"/>
        </w:rPr>
      </w:pPr>
      <w:proofErr w:type="gramStart"/>
      <w:r w:rsidRPr="00531E2E">
        <w:rPr>
          <w:rFonts w:ascii="Times New Roman" w:hAnsi="Times New Roman" w:cs="Times New Roman"/>
          <w:sz w:val="26"/>
          <w:szCs w:val="26"/>
        </w:rPr>
        <w:t xml:space="preserve">В случае предоставления заявителем документов, подтверждающих право на получение пособия на ребенка, после истечения шести месяцев </w:t>
      </w:r>
      <w:r w:rsidR="000B65D4" w:rsidRPr="00531E2E">
        <w:rPr>
          <w:rFonts w:ascii="Times New Roman" w:hAnsi="Times New Roman" w:cs="Times New Roman"/>
          <w:sz w:val="26"/>
          <w:szCs w:val="26"/>
        </w:rPr>
        <w:t>с месяца</w:t>
      </w:r>
      <w:r w:rsidR="00BF01E4" w:rsidRPr="00531E2E">
        <w:rPr>
          <w:rFonts w:ascii="Times New Roman" w:hAnsi="Times New Roman" w:cs="Times New Roman"/>
          <w:sz w:val="26"/>
          <w:szCs w:val="26"/>
        </w:rPr>
        <w:t xml:space="preserve"> приостановления выплаты пособия на ребенка для подтверждения права на его получение</w:t>
      </w:r>
      <w:r w:rsidR="00F538C7" w:rsidRPr="00531E2E">
        <w:rPr>
          <w:rFonts w:ascii="Times New Roman" w:hAnsi="Times New Roman" w:cs="Times New Roman"/>
          <w:sz w:val="26"/>
          <w:szCs w:val="26"/>
        </w:rPr>
        <w:t xml:space="preserve">, </w:t>
      </w:r>
      <w:r w:rsidRPr="00531E2E">
        <w:rPr>
          <w:rFonts w:ascii="Times New Roman" w:hAnsi="Times New Roman" w:cs="Times New Roman"/>
          <w:sz w:val="26"/>
          <w:szCs w:val="26"/>
        </w:rPr>
        <w:t>выплата</w:t>
      </w:r>
      <w:r w:rsidRPr="00BB5E12">
        <w:rPr>
          <w:rFonts w:ascii="Times New Roman" w:hAnsi="Times New Roman" w:cs="Times New Roman"/>
          <w:sz w:val="26"/>
          <w:szCs w:val="26"/>
        </w:rPr>
        <w:t xml:space="preserve"> пособия на ребенка возобновляется за период не более шести месяцев до месяца, в котором заявителем предоставлены документы, подтверждающие право на получение пособия на ребенка</w:t>
      </w:r>
      <w:r w:rsidR="00531E2E">
        <w:rPr>
          <w:rFonts w:ascii="Times New Roman" w:hAnsi="Times New Roman" w:cs="Times New Roman"/>
          <w:sz w:val="26"/>
          <w:szCs w:val="26"/>
        </w:rPr>
        <w:t>.</w:t>
      </w:r>
      <w:proofErr w:type="gramEnd"/>
    </w:p>
    <w:p w:rsidR="00456927" w:rsidRPr="00BB5E12" w:rsidRDefault="00456927" w:rsidP="00456927">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 xml:space="preserve">22. </w:t>
      </w:r>
      <w:r w:rsidR="001F304B" w:rsidRPr="00BB5E12">
        <w:rPr>
          <w:rFonts w:ascii="Times New Roman" w:hAnsi="Times New Roman" w:cs="Times New Roman"/>
          <w:sz w:val="26"/>
          <w:szCs w:val="26"/>
        </w:rPr>
        <w:t>П</w:t>
      </w:r>
      <w:r w:rsidRPr="00BB5E12">
        <w:rPr>
          <w:rFonts w:ascii="Times New Roman" w:hAnsi="Times New Roman" w:cs="Times New Roman"/>
          <w:sz w:val="26"/>
          <w:szCs w:val="26"/>
        </w:rPr>
        <w:t xml:space="preserve">особие на ребенка не назначается, а выплата ранее назначенного пособия </w:t>
      </w:r>
      <w:r w:rsidRPr="00BB5E12">
        <w:rPr>
          <w:rFonts w:ascii="Times New Roman" w:hAnsi="Times New Roman" w:cs="Times New Roman"/>
          <w:sz w:val="26"/>
          <w:szCs w:val="26"/>
        </w:rPr>
        <w:lastRenderedPageBreak/>
        <w:t>прекращается в случаях:</w:t>
      </w:r>
    </w:p>
    <w:p w:rsidR="00456927" w:rsidRPr="00BB5E12" w:rsidRDefault="00456927" w:rsidP="00456927">
      <w:pPr>
        <w:pStyle w:val="ConsPlusNormal"/>
        <w:ind w:firstLine="540"/>
        <w:jc w:val="both"/>
        <w:rPr>
          <w:rFonts w:ascii="Times New Roman" w:hAnsi="Times New Roman" w:cs="Times New Roman"/>
          <w:sz w:val="26"/>
          <w:szCs w:val="26"/>
        </w:rPr>
      </w:pPr>
      <w:bookmarkStart w:id="12" w:name="P213"/>
      <w:bookmarkEnd w:id="12"/>
      <w:r w:rsidRPr="00BB5E12">
        <w:rPr>
          <w:rFonts w:ascii="Times New Roman" w:hAnsi="Times New Roman" w:cs="Times New Roman"/>
          <w:sz w:val="26"/>
          <w:szCs w:val="26"/>
        </w:rPr>
        <w:t>1) если ребенок находится на полном государственном обеспечении;</w:t>
      </w:r>
    </w:p>
    <w:p w:rsidR="00456927" w:rsidRPr="00BB5E12" w:rsidRDefault="00456927" w:rsidP="00456927">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2) если ребенок находится под опекой (попечительством) и опекуны (попечители) получают денежные средства на его содержание;</w:t>
      </w:r>
    </w:p>
    <w:p w:rsidR="00456927" w:rsidRPr="00BB5E12" w:rsidRDefault="00456927" w:rsidP="00456927">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3) ограничения или лишения заявителя родительских прав, отмены усыновления в отношении ребенка, на которого назначено пособие;</w:t>
      </w:r>
    </w:p>
    <w:p w:rsidR="00456927" w:rsidRPr="00BB5E12" w:rsidRDefault="00456927" w:rsidP="00456927">
      <w:pPr>
        <w:pStyle w:val="ConsPlusNormal"/>
        <w:ind w:firstLine="540"/>
        <w:jc w:val="both"/>
        <w:rPr>
          <w:rFonts w:ascii="Times New Roman" w:hAnsi="Times New Roman" w:cs="Times New Roman"/>
          <w:sz w:val="26"/>
          <w:szCs w:val="26"/>
        </w:rPr>
      </w:pPr>
      <w:bookmarkStart w:id="13" w:name="P217"/>
      <w:bookmarkEnd w:id="13"/>
      <w:r w:rsidRPr="00BB5E12">
        <w:rPr>
          <w:rFonts w:ascii="Times New Roman" w:hAnsi="Times New Roman" w:cs="Times New Roman"/>
          <w:sz w:val="26"/>
          <w:szCs w:val="26"/>
        </w:rPr>
        <w:t>4) наличия ходатайства или решения органов опеки и попечительства о необходимости прекращения выплаты пособия в связи с неисполнением или ненадлежащим исполнением родителями ребенка (усыновителями, опекуном, попечителем) обязанностей по его воспитанию и содержанию;</w:t>
      </w:r>
    </w:p>
    <w:p w:rsidR="00456927" w:rsidRPr="00BB5E12" w:rsidRDefault="00456927" w:rsidP="00456927">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5) выезда заявителя и (или) ребенка, на которого назначено пособие, за пределы Томской области в связи с изменением места жительства;</w:t>
      </w:r>
    </w:p>
    <w:p w:rsidR="00456927" w:rsidRPr="00BB5E12" w:rsidRDefault="00456927" w:rsidP="00456927">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6) если ребенок в возрасте до 18 лет объявлен полностью дееспособным в соответствии с действующим законодательством;</w:t>
      </w:r>
    </w:p>
    <w:p w:rsidR="00456927" w:rsidRPr="00BB5E12" w:rsidRDefault="00456927" w:rsidP="00456927">
      <w:pPr>
        <w:pStyle w:val="ConsPlusNormal"/>
        <w:ind w:firstLine="540"/>
        <w:jc w:val="both"/>
        <w:rPr>
          <w:rFonts w:ascii="Times New Roman" w:hAnsi="Times New Roman" w:cs="Times New Roman"/>
          <w:sz w:val="26"/>
          <w:szCs w:val="26"/>
        </w:rPr>
      </w:pPr>
      <w:bookmarkStart w:id="14" w:name="P221"/>
      <w:bookmarkEnd w:id="14"/>
      <w:r w:rsidRPr="00BB5E12">
        <w:rPr>
          <w:rFonts w:ascii="Times New Roman" w:hAnsi="Times New Roman" w:cs="Times New Roman"/>
          <w:sz w:val="26"/>
          <w:szCs w:val="26"/>
        </w:rPr>
        <w:t>7) если среднедушевой доход семьи превысил величину прожиточного минимума на душу населения, установленную в Томской области;</w:t>
      </w:r>
    </w:p>
    <w:p w:rsidR="00456927" w:rsidRPr="00BB5E12" w:rsidRDefault="00456927" w:rsidP="00456927">
      <w:pPr>
        <w:pStyle w:val="ConsPlusNormal"/>
        <w:ind w:firstLine="540"/>
        <w:jc w:val="both"/>
        <w:rPr>
          <w:rFonts w:ascii="Times New Roman" w:hAnsi="Times New Roman" w:cs="Times New Roman"/>
          <w:sz w:val="26"/>
          <w:szCs w:val="26"/>
        </w:rPr>
      </w:pPr>
      <w:bookmarkStart w:id="15" w:name="P223"/>
      <w:bookmarkEnd w:id="15"/>
      <w:r w:rsidRPr="00BB5E12">
        <w:rPr>
          <w:rFonts w:ascii="Times New Roman" w:hAnsi="Times New Roman" w:cs="Times New Roman"/>
          <w:sz w:val="26"/>
          <w:szCs w:val="26"/>
        </w:rPr>
        <w:t>8) смерти заявителя;</w:t>
      </w:r>
    </w:p>
    <w:p w:rsidR="00456927" w:rsidRPr="00BB5E12" w:rsidRDefault="00456927" w:rsidP="00456927">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9) смерти ребенка, на которого назначено пособие;</w:t>
      </w:r>
    </w:p>
    <w:p w:rsidR="00456927" w:rsidRPr="00BB5E12" w:rsidRDefault="00456927" w:rsidP="00456927">
      <w:pPr>
        <w:pStyle w:val="ConsPlusNormal"/>
        <w:ind w:firstLine="540"/>
        <w:jc w:val="both"/>
        <w:rPr>
          <w:rFonts w:ascii="Times New Roman" w:hAnsi="Times New Roman" w:cs="Times New Roman"/>
          <w:sz w:val="26"/>
          <w:szCs w:val="26"/>
        </w:rPr>
      </w:pPr>
      <w:bookmarkStart w:id="16" w:name="P226"/>
      <w:bookmarkEnd w:id="16"/>
      <w:r w:rsidRPr="00BB5E12">
        <w:rPr>
          <w:rFonts w:ascii="Times New Roman" w:hAnsi="Times New Roman" w:cs="Times New Roman"/>
          <w:sz w:val="26"/>
          <w:szCs w:val="26"/>
        </w:rPr>
        <w:t>10) при неполучении пособия на ребенка заявителем в течение шести месяцев подряд;</w:t>
      </w:r>
    </w:p>
    <w:p w:rsidR="00456927" w:rsidRPr="00BB5E12" w:rsidRDefault="00456927" w:rsidP="00456927">
      <w:pPr>
        <w:pStyle w:val="ConsPlusNormal"/>
        <w:ind w:firstLine="540"/>
        <w:jc w:val="both"/>
        <w:rPr>
          <w:rFonts w:ascii="Times New Roman" w:hAnsi="Times New Roman" w:cs="Times New Roman"/>
          <w:sz w:val="26"/>
          <w:szCs w:val="26"/>
        </w:rPr>
      </w:pPr>
      <w:bookmarkStart w:id="17" w:name="P228"/>
      <w:bookmarkEnd w:id="17"/>
      <w:r w:rsidRPr="00BB5E12">
        <w:rPr>
          <w:rFonts w:ascii="Times New Roman" w:hAnsi="Times New Roman" w:cs="Times New Roman"/>
          <w:sz w:val="26"/>
          <w:szCs w:val="26"/>
        </w:rPr>
        <w:t xml:space="preserve">11) </w:t>
      </w:r>
      <w:proofErr w:type="spellStart"/>
      <w:r w:rsidRPr="00BB5E12">
        <w:rPr>
          <w:rFonts w:ascii="Times New Roman" w:hAnsi="Times New Roman" w:cs="Times New Roman"/>
          <w:sz w:val="26"/>
          <w:szCs w:val="26"/>
        </w:rPr>
        <w:t>непредоставления</w:t>
      </w:r>
      <w:proofErr w:type="spellEnd"/>
      <w:r w:rsidRPr="00BB5E12">
        <w:rPr>
          <w:rFonts w:ascii="Times New Roman" w:hAnsi="Times New Roman" w:cs="Times New Roman"/>
          <w:sz w:val="26"/>
          <w:szCs w:val="26"/>
        </w:rPr>
        <w:t xml:space="preserve"> документов, подтверждающих доходы членов семьи, в течение шести месяцев </w:t>
      </w:r>
      <w:r w:rsidR="00A7289C">
        <w:rPr>
          <w:rFonts w:ascii="Times New Roman" w:hAnsi="Times New Roman" w:cs="Times New Roman"/>
          <w:sz w:val="26"/>
          <w:szCs w:val="26"/>
        </w:rPr>
        <w:t>со дня</w:t>
      </w:r>
      <w:r w:rsidRPr="00BB5E12">
        <w:rPr>
          <w:rFonts w:ascii="Times New Roman" w:hAnsi="Times New Roman" w:cs="Times New Roman"/>
          <w:sz w:val="26"/>
          <w:szCs w:val="26"/>
        </w:rPr>
        <w:t xml:space="preserve"> уведомления заявителя о необходимости подтверждения права на получение пособия на ребенка;</w:t>
      </w:r>
    </w:p>
    <w:p w:rsidR="00456927" w:rsidRPr="00BB5E12" w:rsidRDefault="00456927" w:rsidP="00456927">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12) при получении заявления о прекращении выплаты пособия на ребенка от заявителя или информации (сведений) уполномоченного учреждения о смене заявителем и (или) ребенком, на которого назначено пособие, места жительства в пределах территории Томской области.</w:t>
      </w:r>
    </w:p>
    <w:p w:rsidR="00456927" w:rsidRPr="00BB5E12" w:rsidRDefault="00456927" w:rsidP="00456927">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23. При наступлении обстоятельств, влекущих прекращение выплаты пособия на ребенка, а также назначение или прекращение выплаты пособия на ребенка в повышенном размере, выплата пособия на ребенка прекращается или производится в измененном размере, начиная с месяца, следующего за тем месяцем, в котором наступили соответствующие обстоятельства.</w:t>
      </w:r>
    </w:p>
    <w:p w:rsidR="00456927" w:rsidRPr="00BB5E12" w:rsidRDefault="00456927" w:rsidP="00456927">
      <w:pPr>
        <w:pStyle w:val="ConsPlusNormal"/>
        <w:ind w:firstLine="540"/>
        <w:jc w:val="both"/>
        <w:rPr>
          <w:rFonts w:ascii="Times New Roman" w:hAnsi="Times New Roman" w:cs="Times New Roman"/>
          <w:sz w:val="26"/>
          <w:szCs w:val="26"/>
        </w:rPr>
      </w:pPr>
      <w:r w:rsidRPr="00BB5E12">
        <w:rPr>
          <w:rFonts w:ascii="Times New Roman" w:hAnsi="Times New Roman" w:cs="Times New Roman"/>
          <w:sz w:val="26"/>
          <w:szCs w:val="26"/>
        </w:rPr>
        <w:t>24. По обращению заявителя или по ходатайству органов опеки и попечительства, образовательных организаций либо учреждений социального обслуживания с согласия заявителя на срок до шести месяцев назначенные суммы пособия на ребенка могут быть перечислены на счета образовательной организации или учреждения социального обслуживания. Поступившие на счета учреждений или организаций средства направляются для организации питания или на приобретение необходимых вещей для ребенка, на которого назначено пособие.</w:t>
      </w:r>
    </w:p>
    <w:p w:rsidR="000F373B" w:rsidRPr="005D26DC" w:rsidRDefault="00456927" w:rsidP="00DC7821">
      <w:pPr>
        <w:pStyle w:val="ConsPlusNormal"/>
        <w:ind w:firstLine="709"/>
        <w:jc w:val="both"/>
        <w:rPr>
          <w:rFonts w:ascii="Times New Roman" w:hAnsi="Times New Roman" w:cs="Times New Roman"/>
          <w:sz w:val="26"/>
          <w:szCs w:val="26"/>
        </w:rPr>
      </w:pPr>
      <w:r w:rsidRPr="00BB5E12">
        <w:rPr>
          <w:rFonts w:ascii="Times New Roman" w:hAnsi="Times New Roman" w:cs="Times New Roman"/>
          <w:sz w:val="26"/>
          <w:szCs w:val="26"/>
        </w:rPr>
        <w:t xml:space="preserve">25. </w:t>
      </w:r>
      <w:proofErr w:type="gramStart"/>
      <w:r w:rsidRPr="00BB5E12">
        <w:rPr>
          <w:rFonts w:ascii="Times New Roman" w:hAnsi="Times New Roman" w:cs="Times New Roman"/>
          <w:sz w:val="26"/>
          <w:szCs w:val="26"/>
        </w:rPr>
        <w:t xml:space="preserve">При возникновении права на пособие на ребенка в случае прекращения действия обстоятельств, указанных в </w:t>
      </w:r>
      <w:hyperlink w:anchor="P213" w:history="1">
        <w:r w:rsidRPr="00BB5E12">
          <w:rPr>
            <w:rFonts w:ascii="Times New Roman" w:hAnsi="Times New Roman" w:cs="Times New Roman"/>
            <w:sz w:val="26"/>
            <w:szCs w:val="26"/>
          </w:rPr>
          <w:t>подпунктах 1</w:t>
        </w:r>
      </w:hyperlink>
      <w:r w:rsidRPr="00BB5E12">
        <w:rPr>
          <w:rFonts w:ascii="Times New Roman" w:hAnsi="Times New Roman" w:cs="Times New Roman"/>
          <w:sz w:val="26"/>
          <w:szCs w:val="26"/>
        </w:rPr>
        <w:t xml:space="preserve"> - </w:t>
      </w:r>
      <w:hyperlink w:anchor="P217" w:history="1">
        <w:r w:rsidRPr="00BB5E12">
          <w:rPr>
            <w:rFonts w:ascii="Times New Roman" w:hAnsi="Times New Roman" w:cs="Times New Roman"/>
            <w:sz w:val="26"/>
            <w:szCs w:val="26"/>
          </w:rPr>
          <w:t>4</w:t>
        </w:r>
      </w:hyperlink>
      <w:r w:rsidRPr="00BB5E12">
        <w:rPr>
          <w:rFonts w:ascii="Times New Roman" w:hAnsi="Times New Roman" w:cs="Times New Roman"/>
          <w:sz w:val="26"/>
          <w:szCs w:val="26"/>
        </w:rPr>
        <w:t xml:space="preserve">, </w:t>
      </w:r>
      <w:hyperlink w:anchor="P221" w:history="1">
        <w:r w:rsidRPr="00BB5E12">
          <w:rPr>
            <w:rFonts w:ascii="Times New Roman" w:hAnsi="Times New Roman" w:cs="Times New Roman"/>
            <w:sz w:val="26"/>
            <w:szCs w:val="26"/>
          </w:rPr>
          <w:t>7</w:t>
        </w:r>
      </w:hyperlink>
      <w:r w:rsidRPr="00BB5E12">
        <w:rPr>
          <w:rFonts w:ascii="Times New Roman" w:hAnsi="Times New Roman" w:cs="Times New Roman"/>
          <w:sz w:val="26"/>
          <w:szCs w:val="26"/>
        </w:rPr>
        <w:t xml:space="preserve">, </w:t>
      </w:r>
      <w:hyperlink w:anchor="P223" w:history="1">
        <w:r w:rsidRPr="00BB5E12">
          <w:rPr>
            <w:rFonts w:ascii="Times New Roman" w:hAnsi="Times New Roman" w:cs="Times New Roman"/>
            <w:sz w:val="26"/>
            <w:szCs w:val="26"/>
          </w:rPr>
          <w:t>8</w:t>
        </w:r>
      </w:hyperlink>
      <w:r w:rsidRPr="00BB5E12">
        <w:rPr>
          <w:rFonts w:ascii="Times New Roman" w:hAnsi="Times New Roman" w:cs="Times New Roman"/>
          <w:sz w:val="26"/>
          <w:szCs w:val="26"/>
        </w:rPr>
        <w:t xml:space="preserve">, </w:t>
      </w:r>
      <w:hyperlink w:anchor="P226" w:history="1">
        <w:r w:rsidRPr="00BB5E12">
          <w:rPr>
            <w:rFonts w:ascii="Times New Roman" w:hAnsi="Times New Roman" w:cs="Times New Roman"/>
            <w:sz w:val="26"/>
            <w:szCs w:val="26"/>
          </w:rPr>
          <w:t>10</w:t>
        </w:r>
      </w:hyperlink>
      <w:r w:rsidRPr="00BB5E12">
        <w:rPr>
          <w:rFonts w:ascii="Times New Roman" w:hAnsi="Times New Roman" w:cs="Times New Roman"/>
          <w:sz w:val="26"/>
          <w:szCs w:val="26"/>
        </w:rPr>
        <w:t xml:space="preserve">, </w:t>
      </w:r>
      <w:hyperlink w:anchor="P228" w:history="1">
        <w:r w:rsidRPr="00BB5E12">
          <w:rPr>
            <w:rFonts w:ascii="Times New Roman" w:hAnsi="Times New Roman" w:cs="Times New Roman"/>
            <w:sz w:val="26"/>
            <w:szCs w:val="26"/>
          </w:rPr>
          <w:t>11 пункта 22</w:t>
        </w:r>
      </w:hyperlink>
      <w:r w:rsidRPr="00BB5E12">
        <w:rPr>
          <w:rFonts w:ascii="Times New Roman" w:hAnsi="Times New Roman" w:cs="Times New Roman"/>
          <w:sz w:val="26"/>
          <w:szCs w:val="26"/>
        </w:rPr>
        <w:t xml:space="preserve"> настоящего Порядка, пособие на ребенка назначается за истекшее время, но не более чем за шесть месяцев до месяца, в котором подано заявление о назначении пособия на ребенка со всеми необходимыми документами, и не ранее месяца прекращения выплаты</w:t>
      </w:r>
      <w:proofErr w:type="gramEnd"/>
      <w:r w:rsidRPr="00BB5E12">
        <w:rPr>
          <w:rFonts w:ascii="Times New Roman" w:hAnsi="Times New Roman" w:cs="Times New Roman"/>
          <w:sz w:val="26"/>
          <w:szCs w:val="26"/>
        </w:rPr>
        <w:t xml:space="preserve"> пособия на этого ребенка</w:t>
      </w:r>
      <w:proofErr w:type="gramStart"/>
      <w:r w:rsidRPr="00BB5E12">
        <w:rPr>
          <w:rFonts w:ascii="Times New Roman" w:hAnsi="Times New Roman" w:cs="Times New Roman"/>
          <w:sz w:val="26"/>
          <w:szCs w:val="26"/>
        </w:rPr>
        <w:t>.</w:t>
      </w:r>
      <w:r w:rsidR="005D26DC">
        <w:rPr>
          <w:rFonts w:ascii="Times New Roman" w:hAnsi="Times New Roman" w:cs="Times New Roman"/>
          <w:sz w:val="26"/>
          <w:szCs w:val="26"/>
        </w:rPr>
        <w:t>»;</w:t>
      </w:r>
      <w:proofErr w:type="gramEnd"/>
    </w:p>
    <w:p w:rsidR="006B0CCF" w:rsidRPr="00554E16" w:rsidRDefault="00FC420F" w:rsidP="002E749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w:t>
      </w:r>
      <w:r w:rsidR="002D6E34">
        <w:rPr>
          <w:rFonts w:ascii="Times New Roman" w:hAnsi="Times New Roman" w:cs="Times New Roman"/>
          <w:sz w:val="26"/>
          <w:szCs w:val="26"/>
        </w:rPr>
        <w:t xml:space="preserve">) в разделе </w:t>
      </w:r>
      <w:r w:rsidR="005D26DC" w:rsidRPr="00BB5E12">
        <w:rPr>
          <w:rFonts w:ascii="Times New Roman" w:hAnsi="Times New Roman" w:cs="Times New Roman"/>
          <w:sz w:val="26"/>
          <w:szCs w:val="26"/>
          <w:lang w:val="en-US"/>
        </w:rPr>
        <w:t>II</w:t>
      </w:r>
      <w:r w:rsidR="00887D4C">
        <w:rPr>
          <w:rFonts w:ascii="Times New Roman" w:hAnsi="Times New Roman" w:cs="Times New Roman"/>
          <w:sz w:val="26"/>
          <w:szCs w:val="26"/>
          <w:lang w:val="en-US"/>
        </w:rPr>
        <w:t>I</w:t>
      </w:r>
      <w:r w:rsidR="005D26DC" w:rsidRPr="00BB5E12">
        <w:rPr>
          <w:rFonts w:ascii="Times New Roman" w:hAnsi="Times New Roman" w:cs="Times New Roman"/>
          <w:sz w:val="26"/>
          <w:szCs w:val="26"/>
        </w:rPr>
        <w:t xml:space="preserve"> </w:t>
      </w:r>
      <w:r w:rsidR="00F95C5C">
        <w:rPr>
          <w:rFonts w:ascii="Times New Roman" w:hAnsi="Times New Roman" w:cs="Times New Roman"/>
          <w:sz w:val="26"/>
          <w:szCs w:val="26"/>
        </w:rPr>
        <w:t>наименование раздела изложить в следующей редакции:</w:t>
      </w:r>
    </w:p>
    <w:p w:rsidR="002E749F" w:rsidRPr="002E749F" w:rsidRDefault="002D6E34" w:rsidP="002E749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00F95C5C">
        <w:rPr>
          <w:rFonts w:ascii="Times New Roman" w:hAnsi="Times New Roman" w:cs="Times New Roman"/>
          <w:sz w:val="26"/>
          <w:szCs w:val="26"/>
        </w:rPr>
        <w:t xml:space="preserve">3. </w:t>
      </w:r>
      <w:r w:rsidR="00887D4C" w:rsidRPr="002E749F">
        <w:rPr>
          <w:rFonts w:ascii="Times New Roman" w:hAnsi="Times New Roman" w:cs="Times New Roman"/>
          <w:sz w:val="26"/>
          <w:szCs w:val="26"/>
        </w:rPr>
        <w:t>Н</w:t>
      </w:r>
      <w:r w:rsidR="00A24F84">
        <w:rPr>
          <w:rFonts w:ascii="Times New Roman" w:hAnsi="Times New Roman" w:cs="Times New Roman"/>
          <w:sz w:val="26"/>
          <w:szCs w:val="26"/>
        </w:rPr>
        <w:t xml:space="preserve">азначение и выплата единовременной денежной выплаты </w:t>
      </w:r>
      <w:r w:rsidR="00AC122C">
        <w:rPr>
          <w:rFonts w:ascii="Times New Roman" w:hAnsi="Times New Roman" w:cs="Times New Roman"/>
          <w:sz w:val="26"/>
          <w:szCs w:val="26"/>
        </w:rPr>
        <w:t xml:space="preserve"> </w:t>
      </w:r>
      <w:r w:rsidR="00A24F84">
        <w:rPr>
          <w:rFonts w:ascii="Times New Roman" w:hAnsi="Times New Roman" w:cs="Times New Roman"/>
          <w:sz w:val="26"/>
          <w:szCs w:val="26"/>
        </w:rPr>
        <w:t>при</w:t>
      </w:r>
      <w:r w:rsidR="00AC122C">
        <w:rPr>
          <w:rFonts w:ascii="Times New Roman" w:hAnsi="Times New Roman" w:cs="Times New Roman"/>
          <w:sz w:val="26"/>
          <w:szCs w:val="26"/>
        </w:rPr>
        <w:t xml:space="preserve"> </w:t>
      </w:r>
      <w:r w:rsidR="00A24F84">
        <w:rPr>
          <w:rFonts w:ascii="Times New Roman" w:hAnsi="Times New Roman" w:cs="Times New Roman"/>
          <w:sz w:val="26"/>
          <w:szCs w:val="26"/>
        </w:rPr>
        <w:t xml:space="preserve"> рождении одновременно трех и более детей</w:t>
      </w:r>
      <w:r w:rsidR="002E749F" w:rsidRPr="002E749F">
        <w:rPr>
          <w:rFonts w:ascii="Times New Roman" w:hAnsi="Times New Roman" w:cs="Times New Roman"/>
          <w:sz w:val="26"/>
          <w:szCs w:val="26"/>
        </w:rPr>
        <w:t>»;</w:t>
      </w:r>
    </w:p>
    <w:p w:rsidR="001D3F64" w:rsidRPr="00FB3972" w:rsidRDefault="003A73E8" w:rsidP="003B56A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абзац второй подпункта </w:t>
      </w:r>
      <w:r w:rsidR="00FB3972">
        <w:rPr>
          <w:rFonts w:ascii="Times New Roman" w:hAnsi="Times New Roman" w:cs="Times New Roman"/>
          <w:sz w:val="26"/>
          <w:szCs w:val="26"/>
        </w:rPr>
        <w:t>1</w:t>
      </w:r>
      <w:r w:rsidR="000E023A">
        <w:rPr>
          <w:rFonts w:ascii="Times New Roman" w:hAnsi="Times New Roman" w:cs="Times New Roman"/>
          <w:sz w:val="26"/>
          <w:szCs w:val="26"/>
        </w:rPr>
        <w:t>)</w:t>
      </w:r>
      <w:r w:rsidR="00FB3972">
        <w:rPr>
          <w:rFonts w:ascii="Times New Roman" w:hAnsi="Times New Roman" w:cs="Times New Roman"/>
          <w:sz w:val="26"/>
          <w:szCs w:val="26"/>
        </w:rPr>
        <w:t xml:space="preserve"> пункта 27 </w:t>
      </w:r>
      <w:r w:rsidR="00FB3972" w:rsidRPr="00BB5E12">
        <w:rPr>
          <w:rFonts w:ascii="Times New Roman" w:hAnsi="Times New Roman" w:cs="Times New Roman"/>
          <w:sz w:val="26"/>
          <w:szCs w:val="26"/>
        </w:rPr>
        <w:t>изложить в следующей редакции:</w:t>
      </w:r>
    </w:p>
    <w:p w:rsidR="00DC2ADF" w:rsidRPr="0043266F" w:rsidRDefault="005C6655" w:rsidP="0043266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00DC2ADF" w:rsidRPr="0043266F">
        <w:rPr>
          <w:rFonts w:ascii="Times New Roman" w:hAnsi="Times New Roman" w:cs="Times New Roman"/>
          <w:sz w:val="26"/>
          <w:szCs w:val="26"/>
        </w:rPr>
        <w:t xml:space="preserve">Заявитель вправе при заполнении заявления использовать копию образца заявления, а при подаче заявления использовать печатную копию бланка заявления, размещенные на </w:t>
      </w:r>
      <w:r w:rsidR="0043266F" w:rsidRPr="0043266F">
        <w:rPr>
          <w:rFonts w:ascii="Times New Roman" w:hAnsi="Times New Roman" w:cs="Times New Roman"/>
          <w:sz w:val="26"/>
          <w:szCs w:val="26"/>
        </w:rPr>
        <w:t xml:space="preserve">Едином портале государственных и муниципальных услуг </w:t>
      </w:r>
      <w:r w:rsidR="0043266F" w:rsidRPr="0043266F">
        <w:rPr>
          <w:rFonts w:ascii="Times New Roman" w:hAnsi="Times New Roman" w:cs="Times New Roman"/>
          <w:sz w:val="26"/>
          <w:szCs w:val="26"/>
        </w:rPr>
        <w:lastRenderedPageBreak/>
        <w:t>(функций)</w:t>
      </w:r>
      <w:r>
        <w:rPr>
          <w:rFonts w:ascii="Times New Roman" w:hAnsi="Times New Roman" w:cs="Times New Roman"/>
          <w:sz w:val="26"/>
          <w:szCs w:val="26"/>
        </w:rPr>
        <w:t>(</w:t>
      </w:r>
      <w:r w:rsidR="0043266F" w:rsidRPr="005C6655">
        <w:rPr>
          <w:rFonts w:ascii="Times New Roman" w:hAnsi="Times New Roman" w:cs="Times New Roman"/>
          <w:sz w:val="26"/>
          <w:szCs w:val="26"/>
          <w:lang w:val="en-US"/>
        </w:rPr>
        <w:t>www</w:t>
      </w:r>
      <w:r w:rsidR="0043266F" w:rsidRPr="005C6655">
        <w:rPr>
          <w:rFonts w:ascii="Times New Roman" w:hAnsi="Times New Roman" w:cs="Times New Roman"/>
          <w:sz w:val="26"/>
          <w:szCs w:val="26"/>
        </w:rPr>
        <w:t>.</w:t>
      </w:r>
      <w:proofErr w:type="spellStart"/>
      <w:r w:rsidR="0043266F" w:rsidRPr="005C6655">
        <w:rPr>
          <w:rFonts w:ascii="Times New Roman" w:hAnsi="Times New Roman" w:cs="Times New Roman"/>
          <w:sz w:val="26"/>
          <w:szCs w:val="26"/>
          <w:lang w:val="en-US"/>
        </w:rPr>
        <w:t>gosuslugi</w:t>
      </w:r>
      <w:proofErr w:type="spellEnd"/>
      <w:r w:rsidR="0043266F" w:rsidRPr="005C6655">
        <w:rPr>
          <w:rFonts w:ascii="Times New Roman" w:hAnsi="Times New Roman" w:cs="Times New Roman"/>
          <w:sz w:val="26"/>
          <w:szCs w:val="26"/>
        </w:rPr>
        <w:t>.</w:t>
      </w:r>
      <w:proofErr w:type="spellStart"/>
      <w:r w:rsidR="0043266F" w:rsidRPr="005C6655">
        <w:rPr>
          <w:rFonts w:ascii="Times New Roman" w:hAnsi="Times New Roman" w:cs="Times New Roman"/>
          <w:sz w:val="26"/>
          <w:szCs w:val="26"/>
          <w:lang w:val="en-US"/>
        </w:rPr>
        <w:t>ru</w:t>
      </w:r>
      <w:proofErr w:type="spellEnd"/>
      <w:r>
        <w:rPr>
          <w:rFonts w:ascii="Times New Roman" w:hAnsi="Times New Roman" w:cs="Times New Roman"/>
          <w:sz w:val="26"/>
          <w:szCs w:val="26"/>
        </w:rPr>
        <w:t>)</w:t>
      </w:r>
      <w:r w:rsidR="0043266F" w:rsidRPr="0043266F">
        <w:rPr>
          <w:rFonts w:ascii="Times New Roman" w:hAnsi="Times New Roman" w:cs="Times New Roman"/>
          <w:sz w:val="26"/>
          <w:szCs w:val="26"/>
        </w:rPr>
        <w:t>;»;</w:t>
      </w:r>
    </w:p>
    <w:p w:rsidR="00B262CE" w:rsidRPr="00B262CE" w:rsidRDefault="00195E2A" w:rsidP="005715A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г</w:t>
      </w:r>
      <w:r w:rsidR="003D6BEF">
        <w:rPr>
          <w:rFonts w:ascii="Times New Roman" w:hAnsi="Times New Roman" w:cs="Times New Roman"/>
          <w:sz w:val="26"/>
          <w:szCs w:val="26"/>
        </w:rPr>
        <w:t xml:space="preserve">) </w:t>
      </w:r>
      <w:r w:rsidR="005715A1">
        <w:rPr>
          <w:rFonts w:ascii="Times New Roman" w:hAnsi="Times New Roman" w:cs="Times New Roman"/>
          <w:sz w:val="26"/>
          <w:szCs w:val="26"/>
        </w:rPr>
        <w:t xml:space="preserve">в разделе </w:t>
      </w:r>
      <w:r w:rsidR="003B56A3">
        <w:rPr>
          <w:rFonts w:ascii="Times New Roman" w:hAnsi="Times New Roman" w:cs="Times New Roman"/>
          <w:sz w:val="26"/>
          <w:szCs w:val="26"/>
          <w:lang w:val="en-US"/>
        </w:rPr>
        <w:t>IV</w:t>
      </w:r>
      <w:r w:rsidR="003B56A3" w:rsidRPr="00BB5E12">
        <w:rPr>
          <w:rFonts w:ascii="Times New Roman" w:hAnsi="Times New Roman" w:cs="Times New Roman"/>
          <w:sz w:val="26"/>
          <w:szCs w:val="26"/>
        </w:rPr>
        <w:t xml:space="preserve"> </w:t>
      </w:r>
      <w:r>
        <w:rPr>
          <w:rFonts w:ascii="Times New Roman" w:hAnsi="Times New Roman" w:cs="Times New Roman"/>
          <w:sz w:val="26"/>
          <w:szCs w:val="26"/>
        </w:rPr>
        <w:t>наименование раздела изложить в следующей редакции:</w:t>
      </w:r>
    </w:p>
    <w:p w:rsidR="00DC7821" w:rsidRPr="00DC7821" w:rsidRDefault="00DC7821" w:rsidP="005715A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00195E2A">
        <w:rPr>
          <w:rFonts w:ascii="Times New Roman" w:hAnsi="Times New Roman" w:cs="Times New Roman"/>
          <w:sz w:val="26"/>
          <w:szCs w:val="26"/>
        </w:rPr>
        <w:t xml:space="preserve">4. </w:t>
      </w:r>
      <w:r w:rsidRPr="00DC7821">
        <w:rPr>
          <w:rFonts w:ascii="Times New Roman" w:hAnsi="Times New Roman" w:cs="Times New Roman"/>
          <w:sz w:val="26"/>
          <w:szCs w:val="26"/>
        </w:rPr>
        <w:t>Н</w:t>
      </w:r>
      <w:r w:rsidR="00237DE4">
        <w:rPr>
          <w:rFonts w:ascii="Times New Roman" w:hAnsi="Times New Roman" w:cs="Times New Roman"/>
          <w:sz w:val="26"/>
          <w:szCs w:val="26"/>
        </w:rPr>
        <w:t>азначение и выплата ежемесячной денежной выплаты на оплату стоимости проезда городским, пригородным и внутрирайонным транспортом к месту обучения и обратно детей из малоимущих многодетных семей</w:t>
      </w:r>
      <w:r>
        <w:rPr>
          <w:rFonts w:ascii="Times New Roman" w:hAnsi="Times New Roman" w:cs="Times New Roman"/>
          <w:sz w:val="26"/>
          <w:szCs w:val="26"/>
        </w:rPr>
        <w:t>»;</w:t>
      </w:r>
    </w:p>
    <w:p w:rsidR="004D09E1" w:rsidRPr="00FB3972" w:rsidRDefault="004D09E1" w:rsidP="004D09E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подпункт 1</w:t>
      </w:r>
      <w:r w:rsidR="000E023A">
        <w:rPr>
          <w:rFonts w:ascii="Times New Roman" w:hAnsi="Times New Roman" w:cs="Times New Roman"/>
          <w:sz w:val="26"/>
          <w:szCs w:val="26"/>
        </w:rPr>
        <w:t>)</w:t>
      </w:r>
      <w:r>
        <w:rPr>
          <w:rFonts w:ascii="Times New Roman" w:hAnsi="Times New Roman" w:cs="Times New Roman"/>
          <w:sz w:val="26"/>
          <w:szCs w:val="26"/>
        </w:rPr>
        <w:t xml:space="preserve"> пункта 30 </w:t>
      </w:r>
      <w:r w:rsidRPr="00BB5E12">
        <w:rPr>
          <w:rFonts w:ascii="Times New Roman" w:hAnsi="Times New Roman" w:cs="Times New Roman"/>
          <w:sz w:val="26"/>
          <w:szCs w:val="26"/>
        </w:rPr>
        <w:t>изложить в следующей редакции:</w:t>
      </w:r>
    </w:p>
    <w:p w:rsidR="00995520" w:rsidRPr="00995520" w:rsidRDefault="00A30EF7" w:rsidP="0099552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00995520" w:rsidRPr="00995520">
        <w:rPr>
          <w:rFonts w:ascii="Times New Roman" w:hAnsi="Times New Roman" w:cs="Times New Roman"/>
          <w:sz w:val="26"/>
          <w:szCs w:val="26"/>
        </w:rPr>
        <w:t>1) письменное заявление о назначении денежной выплаты на оплату стоимости проезда с указанием в нем сведений о доходах членов семьи;</w:t>
      </w:r>
    </w:p>
    <w:p w:rsidR="00995520" w:rsidRPr="00995520" w:rsidRDefault="00995520" w:rsidP="00995520">
      <w:pPr>
        <w:pStyle w:val="ConsPlusNormal"/>
        <w:ind w:firstLine="709"/>
        <w:jc w:val="both"/>
        <w:rPr>
          <w:rFonts w:ascii="Times New Roman" w:hAnsi="Times New Roman" w:cs="Times New Roman"/>
          <w:sz w:val="26"/>
          <w:szCs w:val="26"/>
        </w:rPr>
      </w:pPr>
      <w:r w:rsidRPr="00995520">
        <w:rPr>
          <w:rFonts w:ascii="Times New Roman" w:hAnsi="Times New Roman" w:cs="Times New Roman"/>
          <w:sz w:val="26"/>
          <w:szCs w:val="26"/>
        </w:rPr>
        <w:t xml:space="preserve">Заявитель вправе при заполнении заявления использовать копию образца заявления, а при подаче заявления использовать печатную копию бланка заявления, размещенные на </w:t>
      </w:r>
      <w:r w:rsidRPr="0043266F">
        <w:rPr>
          <w:rFonts w:ascii="Times New Roman" w:hAnsi="Times New Roman" w:cs="Times New Roman"/>
          <w:sz w:val="26"/>
          <w:szCs w:val="26"/>
        </w:rPr>
        <w:t>Едином портале государственных и муниципальных услуг (функций)</w:t>
      </w:r>
      <w:r w:rsidR="0010118A">
        <w:rPr>
          <w:rFonts w:ascii="Times New Roman" w:hAnsi="Times New Roman" w:cs="Times New Roman"/>
          <w:sz w:val="26"/>
          <w:szCs w:val="26"/>
        </w:rPr>
        <w:t>(</w:t>
      </w:r>
      <w:r w:rsidRPr="0010118A">
        <w:rPr>
          <w:rFonts w:ascii="Times New Roman" w:hAnsi="Times New Roman" w:cs="Times New Roman"/>
          <w:sz w:val="26"/>
          <w:szCs w:val="26"/>
          <w:lang w:val="en-US"/>
        </w:rPr>
        <w:t>www</w:t>
      </w:r>
      <w:r w:rsidRPr="0010118A">
        <w:rPr>
          <w:rFonts w:ascii="Times New Roman" w:hAnsi="Times New Roman" w:cs="Times New Roman"/>
          <w:sz w:val="26"/>
          <w:szCs w:val="26"/>
        </w:rPr>
        <w:t>.</w:t>
      </w:r>
      <w:proofErr w:type="spellStart"/>
      <w:r w:rsidRPr="0010118A">
        <w:rPr>
          <w:rFonts w:ascii="Times New Roman" w:hAnsi="Times New Roman" w:cs="Times New Roman"/>
          <w:sz w:val="26"/>
          <w:szCs w:val="26"/>
          <w:lang w:val="en-US"/>
        </w:rPr>
        <w:t>gosuslugi</w:t>
      </w:r>
      <w:proofErr w:type="spellEnd"/>
      <w:r w:rsidRPr="0010118A">
        <w:rPr>
          <w:rFonts w:ascii="Times New Roman" w:hAnsi="Times New Roman" w:cs="Times New Roman"/>
          <w:sz w:val="26"/>
          <w:szCs w:val="26"/>
        </w:rPr>
        <w:t>.</w:t>
      </w:r>
      <w:proofErr w:type="spellStart"/>
      <w:r w:rsidRPr="0010118A">
        <w:rPr>
          <w:rFonts w:ascii="Times New Roman" w:hAnsi="Times New Roman" w:cs="Times New Roman"/>
          <w:sz w:val="26"/>
          <w:szCs w:val="26"/>
          <w:lang w:val="en-US"/>
        </w:rPr>
        <w:t>ru</w:t>
      </w:r>
      <w:proofErr w:type="spellEnd"/>
      <w:r w:rsidR="0010118A">
        <w:rPr>
          <w:rFonts w:ascii="Times New Roman" w:hAnsi="Times New Roman" w:cs="Times New Roman"/>
          <w:sz w:val="26"/>
          <w:szCs w:val="26"/>
        </w:rPr>
        <w:t>)</w:t>
      </w:r>
      <w:r w:rsidRPr="0010118A">
        <w:rPr>
          <w:rFonts w:ascii="Times New Roman" w:hAnsi="Times New Roman" w:cs="Times New Roman"/>
          <w:sz w:val="26"/>
          <w:szCs w:val="26"/>
        </w:rPr>
        <w:t>;</w:t>
      </w:r>
      <w:r w:rsidRPr="0043266F">
        <w:rPr>
          <w:rFonts w:ascii="Times New Roman" w:hAnsi="Times New Roman" w:cs="Times New Roman"/>
          <w:sz w:val="26"/>
          <w:szCs w:val="26"/>
        </w:rPr>
        <w:t>»;</w:t>
      </w:r>
    </w:p>
    <w:p w:rsidR="009907CD" w:rsidRDefault="008438E6" w:rsidP="009907CD">
      <w:pPr>
        <w:pStyle w:val="ConsPlusNormal"/>
        <w:ind w:firstLine="709"/>
        <w:jc w:val="both"/>
        <w:outlineLvl w:val="1"/>
        <w:rPr>
          <w:rFonts w:ascii="Times New Roman" w:hAnsi="Times New Roman" w:cs="Times New Roman"/>
          <w:sz w:val="26"/>
          <w:szCs w:val="26"/>
        </w:rPr>
      </w:pPr>
      <w:proofErr w:type="spellStart"/>
      <w:r>
        <w:rPr>
          <w:rFonts w:ascii="Times New Roman" w:hAnsi="Times New Roman" w:cs="Times New Roman"/>
          <w:sz w:val="26"/>
          <w:szCs w:val="26"/>
        </w:rPr>
        <w:t>д</w:t>
      </w:r>
      <w:proofErr w:type="spellEnd"/>
      <w:r w:rsidR="00FC6F70">
        <w:rPr>
          <w:rFonts w:ascii="Times New Roman" w:hAnsi="Times New Roman" w:cs="Times New Roman"/>
          <w:sz w:val="26"/>
          <w:szCs w:val="26"/>
        </w:rPr>
        <w:t xml:space="preserve">) </w:t>
      </w:r>
      <w:r w:rsidR="009549F1" w:rsidRPr="009907CD">
        <w:rPr>
          <w:rFonts w:ascii="Times New Roman" w:hAnsi="Times New Roman" w:cs="Times New Roman"/>
          <w:sz w:val="26"/>
          <w:szCs w:val="26"/>
        </w:rPr>
        <w:t xml:space="preserve">исключить раздел </w:t>
      </w:r>
      <w:r w:rsidR="009549F1" w:rsidRPr="009907CD">
        <w:rPr>
          <w:rFonts w:ascii="Times New Roman" w:hAnsi="Times New Roman" w:cs="Times New Roman"/>
          <w:sz w:val="26"/>
          <w:szCs w:val="26"/>
          <w:lang w:val="en-US"/>
        </w:rPr>
        <w:t>VII</w:t>
      </w:r>
      <w:r w:rsidR="009549F1" w:rsidRPr="009907CD">
        <w:rPr>
          <w:rFonts w:ascii="Times New Roman" w:hAnsi="Times New Roman" w:cs="Times New Roman"/>
          <w:sz w:val="26"/>
          <w:szCs w:val="26"/>
        </w:rPr>
        <w:t>.</w:t>
      </w:r>
      <w:r w:rsidR="009907CD" w:rsidRPr="009907CD">
        <w:rPr>
          <w:rFonts w:ascii="Times New Roman" w:hAnsi="Times New Roman" w:cs="Times New Roman"/>
          <w:sz w:val="26"/>
          <w:szCs w:val="26"/>
        </w:rPr>
        <w:t xml:space="preserve"> </w:t>
      </w:r>
      <w:r w:rsidR="009E611A">
        <w:rPr>
          <w:rFonts w:ascii="Times New Roman" w:hAnsi="Times New Roman" w:cs="Times New Roman"/>
          <w:sz w:val="26"/>
          <w:szCs w:val="26"/>
        </w:rPr>
        <w:t>Предоставление подарочных наборов новорожденным</w:t>
      </w:r>
      <w:r w:rsidR="00502C86">
        <w:rPr>
          <w:rFonts w:ascii="Times New Roman" w:hAnsi="Times New Roman" w:cs="Times New Roman"/>
          <w:sz w:val="26"/>
          <w:szCs w:val="26"/>
        </w:rPr>
        <w:t>;</w:t>
      </w:r>
    </w:p>
    <w:p w:rsidR="00ED3F44" w:rsidRPr="00ED3F44" w:rsidRDefault="008438E6" w:rsidP="00AE63F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е</w:t>
      </w:r>
      <w:r w:rsidR="006D0054">
        <w:rPr>
          <w:rFonts w:ascii="Times New Roman" w:hAnsi="Times New Roman" w:cs="Times New Roman"/>
          <w:sz w:val="26"/>
          <w:szCs w:val="26"/>
        </w:rPr>
        <w:t>)</w:t>
      </w:r>
      <w:r w:rsidR="006D0054" w:rsidRPr="006D0054">
        <w:rPr>
          <w:rFonts w:ascii="Times New Roman" w:hAnsi="Times New Roman" w:cs="Times New Roman"/>
          <w:sz w:val="26"/>
          <w:szCs w:val="26"/>
        </w:rPr>
        <w:t xml:space="preserve"> </w:t>
      </w:r>
      <w:r w:rsidR="006D0054">
        <w:rPr>
          <w:rFonts w:ascii="Times New Roman" w:hAnsi="Times New Roman" w:cs="Times New Roman"/>
          <w:sz w:val="26"/>
          <w:szCs w:val="26"/>
        </w:rPr>
        <w:t xml:space="preserve">в разделе </w:t>
      </w:r>
      <w:r w:rsidR="00CD6806">
        <w:rPr>
          <w:rFonts w:ascii="Times New Roman" w:hAnsi="Times New Roman" w:cs="Times New Roman"/>
          <w:sz w:val="26"/>
          <w:szCs w:val="26"/>
          <w:lang w:val="en-US"/>
        </w:rPr>
        <w:t>VIII</w:t>
      </w:r>
      <w:r w:rsidR="00CD6806" w:rsidRPr="00BB5E12">
        <w:rPr>
          <w:rFonts w:ascii="Times New Roman" w:hAnsi="Times New Roman" w:cs="Times New Roman"/>
          <w:sz w:val="26"/>
          <w:szCs w:val="26"/>
        </w:rPr>
        <w:t xml:space="preserve"> </w:t>
      </w:r>
      <w:r w:rsidR="00687541">
        <w:rPr>
          <w:rFonts w:ascii="Times New Roman" w:hAnsi="Times New Roman" w:cs="Times New Roman"/>
          <w:sz w:val="26"/>
          <w:szCs w:val="26"/>
        </w:rPr>
        <w:t>наименование раздела изложить в</w:t>
      </w:r>
      <w:r w:rsidR="00912F07">
        <w:rPr>
          <w:rFonts w:ascii="Times New Roman" w:hAnsi="Times New Roman" w:cs="Times New Roman"/>
          <w:sz w:val="26"/>
          <w:szCs w:val="26"/>
        </w:rPr>
        <w:t xml:space="preserve"> </w:t>
      </w:r>
      <w:r w:rsidR="00687541">
        <w:rPr>
          <w:rFonts w:ascii="Times New Roman" w:hAnsi="Times New Roman" w:cs="Times New Roman"/>
          <w:sz w:val="26"/>
          <w:szCs w:val="26"/>
        </w:rPr>
        <w:t xml:space="preserve"> следующей редакции:</w:t>
      </w:r>
    </w:p>
    <w:p w:rsidR="00AE63F2" w:rsidRPr="00DC7821" w:rsidRDefault="006D0054" w:rsidP="00AE63F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00687541">
        <w:rPr>
          <w:rFonts w:ascii="Times New Roman" w:hAnsi="Times New Roman" w:cs="Times New Roman"/>
          <w:sz w:val="26"/>
          <w:szCs w:val="26"/>
        </w:rPr>
        <w:t xml:space="preserve">8. </w:t>
      </w:r>
      <w:r w:rsidR="00872DF2">
        <w:rPr>
          <w:rFonts w:ascii="Times New Roman" w:hAnsi="Times New Roman" w:cs="Times New Roman"/>
          <w:sz w:val="26"/>
          <w:szCs w:val="26"/>
        </w:rPr>
        <w:t>Назначение и выплата ежегодной денежной выплаты на подготовку ребенка к занятиям в общеобразовательной организации</w:t>
      </w:r>
      <w:r w:rsidR="00332A5C">
        <w:rPr>
          <w:rFonts w:ascii="Times New Roman" w:hAnsi="Times New Roman" w:cs="Times New Roman"/>
          <w:sz w:val="26"/>
          <w:szCs w:val="26"/>
        </w:rPr>
        <w:t>»</w:t>
      </w:r>
      <w:r w:rsidR="000E5E67">
        <w:rPr>
          <w:rFonts w:ascii="Times New Roman" w:hAnsi="Times New Roman" w:cs="Times New Roman"/>
          <w:sz w:val="26"/>
          <w:szCs w:val="26"/>
        </w:rPr>
        <w:t>;</w:t>
      </w:r>
    </w:p>
    <w:p w:rsidR="00DC6328" w:rsidRPr="00FB3972" w:rsidRDefault="00DC6328" w:rsidP="00DC632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подпункт 1) пункта 64 </w:t>
      </w:r>
      <w:r w:rsidRPr="00BB5E12">
        <w:rPr>
          <w:rFonts w:ascii="Times New Roman" w:hAnsi="Times New Roman" w:cs="Times New Roman"/>
          <w:sz w:val="26"/>
          <w:szCs w:val="26"/>
        </w:rPr>
        <w:t>изложить в следующей редакции:</w:t>
      </w:r>
    </w:p>
    <w:p w:rsidR="00A646BD" w:rsidRPr="0060395D" w:rsidRDefault="0060395D" w:rsidP="006039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00A646BD" w:rsidRPr="0060395D">
        <w:rPr>
          <w:rFonts w:ascii="Times New Roman" w:hAnsi="Times New Roman" w:cs="Times New Roman"/>
          <w:sz w:val="26"/>
          <w:szCs w:val="26"/>
        </w:rPr>
        <w:t>1) письменное заявление о назначении ежегодной денежной выплаты с указанием в нем сведений о доходах семьи;</w:t>
      </w:r>
    </w:p>
    <w:p w:rsidR="00A646BD" w:rsidRDefault="00A646BD" w:rsidP="0060395D">
      <w:pPr>
        <w:pStyle w:val="ConsPlusNormal"/>
        <w:ind w:firstLine="709"/>
        <w:jc w:val="both"/>
        <w:rPr>
          <w:rFonts w:ascii="Times New Roman" w:hAnsi="Times New Roman" w:cs="Times New Roman"/>
          <w:sz w:val="26"/>
          <w:szCs w:val="26"/>
        </w:rPr>
      </w:pPr>
      <w:r w:rsidRPr="0060395D">
        <w:rPr>
          <w:rFonts w:ascii="Times New Roman" w:hAnsi="Times New Roman" w:cs="Times New Roman"/>
          <w:sz w:val="26"/>
          <w:szCs w:val="26"/>
        </w:rPr>
        <w:t xml:space="preserve">Заявитель вправе при заполнении заявления использовать копию образца заявления, а при подаче заявления использовать печатную копию бланка заявления, размещенные на </w:t>
      </w:r>
      <w:r w:rsidR="0060395D" w:rsidRPr="0043266F">
        <w:rPr>
          <w:rFonts w:ascii="Times New Roman" w:hAnsi="Times New Roman" w:cs="Times New Roman"/>
          <w:sz w:val="26"/>
          <w:szCs w:val="26"/>
        </w:rPr>
        <w:t>Едином портале государственных и муниципальных услуг (функций)</w:t>
      </w:r>
      <w:r w:rsidR="0060395D">
        <w:rPr>
          <w:rFonts w:ascii="Times New Roman" w:hAnsi="Times New Roman" w:cs="Times New Roman"/>
          <w:sz w:val="26"/>
          <w:szCs w:val="26"/>
        </w:rPr>
        <w:t xml:space="preserve"> </w:t>
      </w:r>
      <w:r w:rsidR="00FF5B71" w:rsidRPr="00FC5D62">
        <w:rPr>
          <w:rFonts w:ascii="Times New Roman" w:hAnsi="Times New Roman" w:cs="Times New Roman"/>
          <w:sz w:val="26"/>
          <w:szCs w:val="26"/>
        </w:rPr>
        <w:t>(</w:t>
      </w:r>
      <w:hyperlink r:id="rId7" w:history="1">
        <w:r w:rsidR="00241215" w:rsidRPr="00FC5D62">
          <w:rPr>
            <w:rStyle w:val="ac"/>
            <w:rFonts w:ascii="Times New Roman" w:hAnsi="Times New Roman" w:cs="Times New Roman"/>
            <w:color w:val="auto"/>
            <w:sz w:val="26"/>
            <w:szCs w:val="26"/>
            <w:u w:val="none"/>
            <w:lang w:val="en-US"/>
          </w:rPr>
          <w:t>www</w:t>
        </w:r>
        <w:r w:rsidR="00241215" w:rsidRPr="00FC5D62">
          <w:rPr>
            <w:rStyle w:val="ac"/>
            <w:rFonts w:ascii="Times New Roman" w:hAnsi="Times New Roman" w:cs="Times New Roman"/>
            <w:color w:val="auto"/>
            <w:sz w:val="26"/>
            <w:szCs w:val="26"/>
            <w:u w:val="none"/>
          </w:rPr>
          <w:t>.</w:t>
        </w:r>
        <w:proofErr w:type="spellStart"/>
        <w:r w:rsidR="00241215" w:rsidRPr="00FC5D62">
          <w:rPr>
            <w:rStyle w:val="ac"/>
            <w:rFonts w:ascii="Times New Roman" w:hAnsi="Times New Roman" w:cs="Times New Roman"/>
            <w:color w:val="auto"/>
            <w:sz w:val="26"/>
            <w:szCs w:val="26"/>
            <w:u w:val="none"/>
            <w:lang w:val="en-US"/>
          </w:rPr>
          <w:t>gosuslugi</w:t>
        </w:r>
        <w:proofErr w:type="spellEnd"/>
        <w:r w:rsidR="00241215" w:rsidRPr="00FC5D62">
          <w:rPr>
            <w:rStyle w:val="ac"/>
            <w:rFonts w:ascii="Times New Roman" w:hAnsi="Times New Roman" w:cs="Times New Roman"/>
            <w:color w:val="auto"/>
            <w:sz w:val="26"/>
            <w:szCs w:val="26"/>
            <w:u w:val="none"/>
          </w:rPr>
          <w:t>.</w:t>
        </w:r>
        <w:proofErr w:type="spellStart"/>
        <w:r w:rsidR="00241215" w:rsidRPr="00FC5D62">
          <w:rPr>
            <w:rStyle w:val="ac"/>
            <w:rFonts w:ascii="Times New Roman" w:hAnsi="Times New Roman" w:cs="Times New Roman"/>
            <w:color w:val="auto"/>
            <w:sz w:val="26"/>
            <w:szCs w:val="26"/>
            <w:u w:val="none"/>
            <w:lang w:val="en-US"/>
          </w:rPr>
          <w:t>ru</w:t>
        </w:r>
        <w:proofErr w:type="spellEnd"/>
        <w:r w:rsidR="00241215" w:rsidRPr="00FC5D62">
          <w:rPr>
            <w:rStyle w:val="ac"/>
            <w:rFonts w:ascii="Times New Roman" w:hAnsi="Times New Roman" w:cs="Times New Roman"/>
            <w:color w:val="auto"/>
            <w:sz w:val="26"/>
            <w:szCs w:val="26"/>
            <w:u w:val="none"/>
          </w:rPr>
          <w:t>);»</w:t>
        </w:r>
      </w:hyperlink>
      <w:r w:rsidR="0060395D" w:rsidRPr="0043266F">
        <w:rPr>
          <w:rFonts w:ascii="Times New Roman" w:hAnsi="Times New Roman" w:cs="Times New Roman"/>
          <w:sz w:val="26"/>
          <w:szCs w:val="26"/>
        </w:rPr>
        <w:t>;</w:t>
      </w:r>
    </w:p>
    <w:p w:rsidR="00ED7B06" w:rsidRPr="00FB3972" w:rsidRDefault="00ED7B06" w:rsidP="00ED7B0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подпункт 1) пункта 66 </w:t>
      </w:r>
      <w:r w:rsidRPr="00BB5E12">
        <w:rPr>
          <w:rFonts w:ascii="Times New Roman" w:hAnsi="Times New Roman" w:cs="Times New Roman"/>
          <w:sz w:val="26"/>
          <w:szCs w:val="26"/>
        </w:rPr>
        <w:t>изложить в следующей редакции:</w:t>
      </w:r>
    </w:p>
    <w:p w:rsidR="00EF7472" w:rsidRPr="00EF7472" w:rsidRDefault="00F563E3" w:rsidP="00EF747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00EF7472" w:rsidRPr="00EF7472">
        <w:rPr>
          <w:rFonts w:ascii="Times New Roman" w:hAnsi="Times New Roman" w:cs="Times New Roman"/>
          <w:sz w:val="26"/>
          <w:szCs w:val="26"/>
        </w:rPr>
        <w:t>1) письменное заявление о предоставлении ежегодной денежной выплаты за текущий год с указанием в нем сведений о составе семьи и доходах членов семьи;</w:t>
      </w:r>
    </w:p>
    <w:p w:rsidR="00EF7472" w:rsidRDefault="00EF7472" w:rsidP="00EF7472">
      <w:pPr>
        <w:pStyle w:val="ConsPlusNormal"/>
        <w:ind w:firstLine="709"/>
        <w:jc w:val="both"/>
        <w:rPr>
          <w:rFonts w:ascii="Times New Roman" w:hAnsi="Times New Roman" w:cs="Times New Roman"/>
          <w:sz w:val="26"/>
          <w:szCs w:val="26"/>
        </w:rPr>
      </w:pPr>
      <w:r w:rsidRPr="00EF7472">
        <w:rPr>
          <w:rFonts w:ascii="Times New Roman" w:hAnsi="Times New Roman" w:cs="Times New Roman"/>
          <w:sz w:val="26"/>
          <w:szCs w:val="26"/>
        </w:rPr>
        <w:t xml:space="preserve">Заявитель вправе при заполнении заявления использовать копию образца заявления, а при подаче заявления использовать печатную копию бланка заявления, размещенные на </w:t>
      </w:r>
      <w:r w:rsidRPr="0043266F">
        <w:rPr>
          <w:rFonts w:ascii="Times New Roman" w:hAnsi="Times New Roman" w:cs="Times New Roman"/>
          <w:sz w:val="26"/>
          <w:szCs w:val="26"/>
        </w:rPr>
        <w:t>Едином портале государственных и муниципальных услуг (функций)</w:t>
      </w:r>
      <w:r>
        <w:rPr>
          <w:rFonts w:ascii="Times New Roman" w:hAnsi="Times New Roman" w:cs="Times New Roman"/>
          <w:sz w:val="26"/>
          <w:szCs w:val="26"/>
        </w:rPr>
        <w:t xml:space="preserve"> </w:t>
      </w:r>
      <w:r w:rsidR="00517B5D" w:rsidRPr="005C142B">
        <w:rPr>
          <w:rFonts w:ascii="Times New Roman" w:hAnsi="Times New Roman" w:cs="Times New Roman"/>
          <w:sz w:val="26"/>
          <w:szCs w:val="26"/>
        </w:rPr>
        <w:t>(</w:t>
      </w:r>
      <w:hyperlink r:id="rId8" w:history="1">
        <w:r w:rsidR="005C142B" w:rsidRPr="005C142B">
          <w:rPr>
            <w:rStyle w:val="ac"/>
            <w:rFonts w:ascii="Times New Roman" w:hAnsi="Times New Roman" w:cs="Times New Roman"/>
            <w:color w:val="auto"/>
            <w:sz w:val="26"/>
            <w:szCs w:val="26"/>
            <w:u w:val="none"/>
            <w:lang w:val="en-US"/>
          </w:rPr>
          <w:t>www</w:t>
        </w:r>
        <w:r w:rsidR="005C142B" w:rsidRPr="005C142B">
          <w:rPr>
            <w:rStyle w:val="ac"/>
            <w:rFonts w:ascii="Times New Roman" w:hAnsi="Times New Roman" w:cs="Times New Roman"/>
            <w:color w:val="auto"/>
            <w:sz w:val="26"/>
            <w:szCs w:val="26"/>
            <w:u w:val="none"/>
          </w:rPr>
          <w:t>.</w:t>
        </w:r>
        <w:proofErr w:type="spellStart"/>
        <w:r w:rsidR="005C142B" w:rsidRPr="005C142B">
          <w:rPr>
            <w:rStyle w:val="ac"/>
            <w:rFonts w:ascii="Times New Roman" w:hAnsi="Times New Roman" w:cs="Times New Roman"/>
            <w:color w:val="auto"/>
            <w:sz w:val="26"/>
            <w:szCs w:val="26"/>
            <w:u w:val="none"/>
            <w:lang w:val="en-US"/>
          </w:rPr>
          <w:t>gosuslugi</w:t>
        </w:r>
        <w:proofErr w:type="spellEnd"/>
        <w:r w:rsidR="005C142B" w:rsidRPr="005C142B">
          <w:rPr>
            <w:rStyle w:val="ac"/>
            <w:rFonts w:ascii="Times New Roman" w:hAnsi="Times New Roman" w:cs="Times New Roman"/>
            <w:color w:val="auto"/>
            <w:sz w:val="26"/>
            <w:szCs w:val="26"/>
            <w:u w:val="none"/>
          </w:rPr>
          <w:t>.</w:t>
        </w:r>
        <w:proofErr w:type="spellStart"/>
        <w:r w:rsidR="005C142B" w:rsidRPr="005C142B">
          <w:rPr>
            <w:rStyle w:val="ac"/>
            <w:rFonts w:ascii="Times New Roman" w:hAnsi="Times New Roman" w:cs="Times New Roman"/>
            <w:color w:val="auto"/>
            <w:sz w:val="26"/>
            <w:szCs w:val="26"/>
            <w:u w:val="none"/>
            <w:lang w:val="en-US"/>
          </w:rPr>
          <w:t>ru</w:t>
        </w:r>
        <w:proofErr w:type="spellEnd"/>
        <w:r w:rsidR="005C142B" w:rsidRPr="005C142B">
          <w:rPr>
            <w:rStyle w:val="ac"/>
            <w:rFonts w:ascii="Times New Roman" w:hAnsi="Times New Roman" w:cs="Times New Roman"/>
            <w:color w:val="auto"/>
            <w:sz w:val="26"/>
            <w:szCs w:val="26"/>
            <w:u w:val="none"/>
          </w:rPr>
          <w:t>);»</w:t>
        </w:r>
      </w:hyperlink>
      <w:r w:rsidRPr="00FC5D62">
        <w:rPr>
          <w:rFonts w:ascii="Times New Roman" w:hAnsi="Times New Roman" w:cs="Times New Roman"/>
          <w:sz w:val="26"/>
          <w:szCs w:val="26"/>
        </w:rPr>
        <w:t>;</w:t>
      </w:r>
    </w:p>
    <w:p w:rsidR="00AF57CF" w:rsidRPr="00AF57CF" w:rsidRDefault="00FD7BD5" w:rsidP="00411A8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ж</w:t>
      </w:r>
      <w:r w:rsidR="009054EC">
        <w:rPr>
          <w:rFonts w:ascii="Times New Roman" w:hAnsi="Times New Roman" w:cs="Times New Roman"/>
          <w:sz w:val="26"/>
          <w:szCs w:val="26"/>
        </w:rPr>
        <w:t xml:space="preserve">) </w:t>
      </w:r>
      <w:r w:rsidR="00C36BB6">
        <w:rPr>
          <w:rFonts w:ascii="Times New Roman" w:hAnsi="Times New Roman" w:cs="Times New Roman"/>
          <w:sz w:val="26"/>
          <w:szCs w:val="26"/>
        </w:rPr>
        <w:t xml:space="preserve">в разделе </w:t>
      </w:r>
      <w:r w:rsidR="00CE0576">
        <w:rPr>
          <w:rFonts w:ascii="Times New Roman" w:hAnsi="Times New Roman" w:cs="Times New Roman"/>
          <w:sz w:val="26"/>
          <w:szCs w:val="26"/>
          <w:lang w:val="en-US"/>
        </w:rPr>
        <w:t>IX</w:t>
      </w:r>
      <w:r w:rsidR="00850EE4" w:rsidRPr="00BB5E12">
        <w:rPr>
          <w:rFonts w:ascii="Times New Roman" w:hAnsi="Times New Roman" w:cs="Times New Roman"/>
          <w:sz w:val="26"/>
          <w:szCs w:val="26"/>
        </w:rPr>
        <w:t xml:space="preserve"> </w:t>
      </w:r>
      <w:r w:rsidR="00217623">
        <w:rPr>
          <w:rFonts w:ascii="Times New Roman" w:hAnsi="Times New Roman" w:cs="Times New Roman"/>
          <w:sz w:val="26"/>
          <w:szCs w:val="26"/>
        </w:rPr>
        <w:t>наименование раздела изложить в следующей редакции:</w:t>
      </w:r>
    </w:p>
    <w:p w:rsidR="00411A88" w:rsidRPr="00DC7821" w:rsidRDefault="00C36BB6" w:rsidP="00411A8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00217623">
        <w:rPr>
          <w:rFonts w:ascii="Times New Roman" w:hAnsi="Times New Roman" w:cs="Times New Roman"/>
          <w:sz w:val="26"/>
          <w:szCs w:val="26"/>
        </w:rPr>
        <w:t xml:space="preserve">9. </w:t>
      </w:r>
      <w:r w:rsidR="004B1604">
        <w:rPr>
          <w:rFonts w:ascii="Times New Roman" w:hAnsi="Times New Roman" w:cs="Times New Roman"/>
          <w:sz w:val="26"/>
          <w:szCs w:val="26"/>
        </w:rPr>
        <w:t>Предоставление новогоднего подарочного набора для детей»</w:t>
      </w:r>
      <w:r w:rsidR="00806163">
        <w:rPr>
          <w:rFonts w:ascii="Times New Roman" w:hAnsi="Times New Roman" w:cs="Times New Roman"/>
          <w:sz w:val="26"/>
          <w:szCs w:val="26"/>
        </w:rPr>
        <w:t>;</w:t>
      </w:r>
    </w:p>
    <w:p w:rsidR="004E5A1A" w:rsidRDefault="0052040D" w:rsidP="004E5A1A">
      <w:pPr>
        <w:jc w:val="both"/>
        <w:rPr>
          <w:snapToGrid w:val="0"/>
          <w:szCs w:val="26"/>
        </w:rPr>
      </w:pPr>
      <w:r>
        <w:rPr>
          <w:szCs w:val="26"/>
        </w:rPr>
        <w:t>3</w:t>
      </w:r>
      <w:r w:rsidR="004E5A1A">
        <w:rPr>
          <w:szCs w:val="26"/>
        </w:rPr>
        <w:t xml:space="preserve">) </w:t>
      </w:r>
      <w:r w:rsidR="004E5A1A" w:rsidRPr="00BB5E12">
        <w:rPr>
          <w:szCs w:val="26"/>
        </w:rPr>
        <w:t>в</w:t>
      </w:r>
      <w:r w:rsidR="004E5A1A" w:rsidRPr="00BB5E12">
        <w:rPr>
          <w:snapToGrid w:val="0"/>
          <w:szCs w:val="26"/>
        </w:rPr>
        <w:t xml:space="preserve"> Порядке </w:t>
      </w:r>
      <w:r w:rsidR="004E5A1A">
        <w:rPr>
          <w:szCs w:val="26"/>
        </w:rPr>
        <w:t>учета и исчисления величины среднедушевого дохода</w:t>
      </w:r>
      <w:r w:rsidR="004E5A1A" w:rsidRPr="00BB5E12">
        <w:rPr>
          <w:szCs w:val="26"/>
        </w:rPr>
        <w:t>,</w:t>
      </w:r>
      <w:r w:rsidR="004E5A1A">
        <w:rPr>
          <w:szCs w:val="26"/>
        </w:rPr>
        <w:t xml:space="preserve"> дающего право на получение мер социальной поддержки</w:t>
      </w:r>
      <w:r w:rsidR="004E5A1A" w:rsidRPr="004E5A1A">
        <w:rPr>
          <w:szCs w:val="26"/>
        </w:rPr>
        <w:t xml:space="preserve"> </w:t>
      </w:r>
      <w:r w:rsidR="004E5A1A">
        <w:rPr>
          <w:szCs w:val="26"/>
        </w:rPr>
        <w:t xml:space="preserve">гражданам, </w:t>
      </w:r>
      <w:r w:rsidR="004E5A1A" w:rsidRPr="00BB5E12">
        <w:rPr>
          <w:szCs w:val="26"/>
        </w:rPr>
        <w:t>предусмотренных Законом Томской области «О социальной поддержке граждан, имеющих несовершеннолетних детей»</w:t>
      </w:r>
      <w:r w:rsidR="00B55A11">
        <w:rPr>
          <w:szCs w:val="26"/>
        </w:rPr>
        <w:t>,</w:t>
      </w:r>
      <w:r w:rsidR="008808F7">
        <w:rPr>
          <w:szCs w:val="26"/>
        </w:rPr>
        <w:t xml:space="preserve"> </w:t>
      </w:r>
      <w:r w:rsidR="004E5A1A" w:rsidRPr="00BB5E12">
        <w:rPr>
          <w:snapToGrid w:val="0"/>
          <w:szCs w:val="26"/>
        </w:rPr>
        <w:t>утвержденном указанным постановлением:</w:t>
      </w:r>
    </w:p>
    <w:p w:rsidR="00B87BF1" w:rsidRDefault="00BC5E68" w:rsidP="004E5A1A">
      <w:pPr>
        <w:jc w:val="both"/>
        <w:rPr>
          <w:snapToGrid w:val="0"/>
          <w:szCs w:val="26"/>
        </w:rPr>
      </w:pPr>
      <w:r>
        <w:rPr>
          <w:snapToGrid w:val="0"/>
          <w:szCs w:val="26"/>
        </w:rPr>
        <w:t>а)</w:t>
      </w:r>
      <w:r w:rsidR="00B46559">
        <w:rPr>
          <w:snapToGrid w:val="0"/>
          <w:szCs w:val="26"/>
        </w:rPr>
        <w:t xml:space="preserve"> </w:t>
      </w:r>
      <w:r w:rsidR="00B87BF1">
        <w:rPr>
          <w:snapToGrid w:val="0"/>
          <w:szCs w:val="26"/>
        </w:rPr>
        <w:t xml:space="preserve">в подпункте 6) </w:t>
      </w:r>
      <w:r w:rsidR="00C10F65">
        <w:rPr>
          <w:snapToGrid w:val="0"/>
          <w:szCs w:val="26"/>
        </w:rPr>
        <w:t xml:space="preserve">пункта 7 </w:t>
      </w:r>
      <w:r w:rsidR="00B87BF1">
        <w:rPr>
          <w:snapToGrid w:val="0"/>
          <w:szCs w:val="26"/>
        </w:rPr>
        <w:t>исключить слово «ежемесячное»;</w:t>
      </w:r>
    </w:p>
    <w:p w:rsidR="007A6814" w:rsidRDefault="00C45A86" w:rsidP="007A6814">
      <w:pPr>
        <w:jc w:val="both"/>
        <w:rPr>
          <w:snapToGrid w:val="0"/>
          <w:szCs w:val="26"/>
        </w:rPr>
      </w:pPr>
      <w:r>
        <w:rPr>
          <w:snapToGrid w:val="0"/>
          <w:szCs w:val="26"/>
        </w:rPr>
        <w:t xml:space="preserve">б) </w:t>
      </w:r>
      <w:r w:rsidR="007A6814">
        <w:rPr>
          <w:snapToGrid w:val="0"/>
          <w:szCs w:val="26"/>
        </w:rPr>
        <w:t xml:space="preserve">в подпункте 7) </w:t>
      </w:r>
      <w:r w:rsidR="004F322D">
        <w:rPr>
          <w:snapToGrid w:val="0"/>
          <w:szCs w:val="26"/>
        </w:rPr>
        <w:t xml:space="preserve">пункта 7 </w:t>
      </w:r>
      <w:r w:rsidR="007A6814">
        <w:rPr>
          <w:snapToGrid w:val="0"/>
          <w:szCs w:val="26"/>
        </w:rPr>
        <w:t>исключить слово «ежемесячное»;</w:t>
      </w:r>
    </w:p>
    <w:p w:rsidR="00C23E84" w:rsidRDefault="00C45A86" w:rsidP="00C23E84">
      <w:pPr>
        <w:jc w:val="both"/>
        <w:rPr>
          <w:snapToGrid w:val="0"/>
          <w:szCs w:val="26"/>
        </w:rPr>
      </w:pPr>
      <w:proofErr w:type="gramStart"/>
      <w:r>
        <w:rPr>
          <w:snapToGrid w:val="0"/>
          <w:szCs w:val="26"/>
        </w:rPr>
        <w:t xml:space="preserve">в) </w:t>
      </w:r>
      <w:r w:rsidR="00C23E84">
        <w:rPr>
          <w:snapToGrid w:val="0"/>
          <w:szCs w:val="26"/>
        </w:rPr>
        <w:t xml:space="preserve">в подпункте 11) </w:t>
      </w:r>
      <w:r w:rsidR="004F322D">
        <w:rPr>
          <w:snapToGrid w:val="0"/>
          <w:szCs w:val="26"/>
        </w:rPr>
        <w:t xml:space="preserve">пункта 7 </w:t>
      </w:r>
      <w:r w:rsidR="00C23E84">
        <w:rPr>
          <w:snapToGrid w:val="0"/>
          <w:szCs w:val="26"/>
        </w:rPr>
        <w:t>исключить слово «ежемесячных»</w:t>
      </w:r>
      <w:r w:rsidR="00C367C2">
        <w:rPr>
          <w:snapToGrid w:val="0"/>
          <w:szCs w:val="26"/>
        </w:rPr>
        <w:t>.</w:t>
      </w:r>
      <w:proofErr w:type="gramEnd"/>
    </w:p>
    <w:p w:rsidR="008B0EEC" w:rsidRDefault="00041A1B" w:rsidP="00211B01">
      <w:pPr>
        <w:autoSpaceDE w:val="0"/>
        <w:autoSpaceDN w:val="0"/>
        <w:adjustRightInd w:val="0"/>
        <w:jc w:val="both"/>
        <w:rPr>
          <w:szCs w:val="26"/>
        </w:rPr>
      </w:pPr>
      <w:r w:rsidRPr="00BB5E12">
        <w:rPr>
          <w:szCs w:val="26"/>
        </w:rPr>
        <w:t>2</w:t>
      </w:r>
      <w:r w:rsidR="008B0EEC" w:rsidRPr="00BB5E12">
        <w:rPr>
          <w:szCs w:val="26"/>
        </w:rPr>
        <w:t>.</w:t>
      </w:r>
      <w:bookmarkStart w:id="18" w:name="3"/>
      <w:bookmarkStart w:id="19" w:name="4"/>
      <w:bookmarkStart w:id="20" w:name="5"/>
      <w:bookmarkEnd w:id="18"/>
      <w:bookmarkEnd w:id="19"/>
      <w:bookmarkEnd w:id="20"/>
      <w:r w:rsidR="008B0EEC" w:rsidRPr="00BB5E12">
        <w:rPr>
          <w:szCs w:val="26"/>
        </w:rPr>
        <w:t xml:space="preserve"> Департаменту информационной политики Администрации Томской области (</w:t>
      </w:r>
      <w:proofErr w:type="spellStart"/>
      <w:r w:rsidR="008B0EEC" w:rsidRPr="00BB5E12">
        <w:rPr>
          <w:szCs w:val="26"/>
        </w:rPr>
        <w:t>Севостьянов</w:t>
      </w:r>
      <w:proofErr w:type="spellEnd"/>
      <w:r w:rsidR="008B0EEC" w:rsidRPr="00BB5E12">
        <w:rPr>
          <w:szCs w:val="26"/>
        </w:rPr>
        <w:t>) обеспечить опубликование настоящего постановления в средствах массовой информации.</w:t>
      </w:r>
    </w:p>
    <w:p w:rsidR="00E9533D" w:rsidRPr="00BB5E12" w:rsidRDefault="00E9533D" w:rsidP="00211B01">
      <w:pPr>
        <w:autoSpaceDE w:val="0"/>
        <w:autoSpaceDN w:val="0"/>
        <w:adjustRightInd w:val="0"/>
        <w:jc w:val="both"/>
        <w:rPr>
          <w:szCs w:val="26"/>
        </w:rPr>
      </w:pPr>
      <w:r>
        <w:rPr>
          <w:szCs w:val="26"/>
        </w:rPr>
        <w:t>3. Департаменту социальной защиты населения</w:t>
      </w:r>
      <w:r w:rsidR="007E2302">
        <w:rPr>
          <w:szCs w:val="26"/>
        </w:rPr>
        <w:t xml:space="preserve"> Томской (Киняйкина) </w:t>
      </w:r>
      <w:r>
        <w:rPr>
          <w:szCs w:val="26"/>
        </w:rPr>
        <w:t xml:space="preserve">обеспечить разъяснение </w:t>
      </w:r>
      <w:r w:rsidR="007E2302">
        <w:rPr>
          <w:szCs w:val="26"/>
        </w:rPr>
        <w:t xml:space="preserve"> настоящего постановления в средствах массовой информации в течени</w:t>
      </w:r>
      <w:r w:rsidR="00DE426A">
        <w:rPr>
          <w:szCs w:val="26"/>
        </w:rPr>
        <w:t>е</w:t>
      </w:r>
      <w:r w:rsidR="007E2302">
        <w:rPr>
          <w:szCs w:val="26"/>
        </w:rPr>
        <w:t xml:space="preserve"> десяти дней после его официального опубликования.</w:t>
      </w:r>
    </w:p>
    <w:p w:rsidR="008B0EEC" w:rsidRPr="00BB5E12" w:rsidRDefault="00F704D0" w:rsidP="008B0EEC">
      <w:pPr>
        <w:autoSpaceDE w:val="0"/>
        <w:autoSpaceDN w:val="0"/>
        <w:adjustRightInd w:val="0"/>
        <w:jc w:val="both"/>
        <w:rPr>
          <w:szCs w:val="26"/>
        </w:rPr>
      </w:pPr>
      <w:r>
        <w:rPr>
          <w:szCs w:val="26"/>
        </w:rPr>
        <w:t>4</w:t>
      </w:r>
      <w:r w:rsidR="008B0EEC" w:rsidRPr="00BB5E12">
        <w:rPr>
          <w:szCs w:val="26"/>
        </w:rPr>
        <w:t xml:space="preserve">. Настоящее постановление вступает в силу </w:t>
      </w:r>
      <w:r w:rsidR="00F11CB7">
        <w:rPr>
          <w:szCs w:val="26"/>
        </w:rPr>
        <w:t xml:space="preserve">не ранее чем </w:t>
      </w:r>
      <w:r w:rsidR="008B0EEC" w:rsidRPr="00BB5E12">
        <w:rPr>
          <w:szCs w:val="26"/>
        </w:rPr>
        <w:t>через десять дней со дня его официального опубликования</w:t>
      </w:r>
      <w:r w:rsidR="00FF286C">
        <w:rPr>
          <w:szCs w:val="26"/>
        </w:rPr>
        <w:t xml:space="preserve"> и </w:t>
      </w:r>
      <w:r w:rsidR="00CD27F8">
        <w:rPr>
          <w:szCs w:val="26"/>
        </w:rPr>
        <w:t>распространяется на правоотношения</w:t>
      </w:r>
      <w:r w:rsidR="00FF286C">
        <w:rPr>
          <w:szCs w:val="26"/>
        </w:rPr>
        <w:t>,</w:t>
      </w:r>
      <w:r w:rsidR="00CD27F8">
        <w:rPr>
          <w:szCs w:val="26"/>
        </w:rPr>
        <w:t xml:space="preserve"> возникш</w:t>
      </w:r>
      <w:r w:rsidR="00FF286C">
        <w:rPr>
          <w:szCs w:val="26"/>
        </w:rPr>
        <w:t>и</w:t>
      </w:r>
      <w:r w:rsidR="00CD27F8">
        <w:rPr>
          <w:szCs w:val="26"/>
        </w:rPr>
        <w:t>е с 1 января 2017 года</w:t>
      </w:r>
      <w:r w:rsidR="008B0EEC" w:rsidRPr="00BB5E12">
        <w:rPr>
          <w:szCs w:val="26"/>
        </w:rPr>
        <w:t>.</w:t>
      </w:r>
    </w:p>
    <w:p w:rsidR="008B0EEC" w:rsidRDefault="008B0EEC" w:rsidP="008B0EEC">
      <w:pPr>
        <w:tabs>
          <w:tab w:val="left" w:pos="2835"/>
          <w:tab w:val="left" w:pos="6804"/>
        </w:tabs>
        <w:spacing w:before="120"/>
        <w:ind w:left="284" w:right="-2" w:hanging="284"/>
        <w:jc w:val="both"/>
        <w:rPr>
          <w:szCs w:val="26"/>
        </w:rPr>
      </w:pPr>
    </w:p>
    <w:p w:rsidR="005F1AC2" w:rsidRPr="00BB5E12" w:rsidRDefault="005F1AC2" w:rsidP="008B0EEC">
      <w:pPr>
        <w:tabs>
          <w:tab w:val="left" w:pos="2835"/>
          <w:tab w:val="left" w:pos="6804"/>
        </w:tabs>
        <w:spacing w:before="120"/>
        <w:ind w:left="284" w:right="-2" w:hanging="284"/>
        <w:jc w:val="both"/>
        <w:rPr>
          <w:szCs w:val="26"/>
        </w:rPr>
      </w:pPr>
    </w:p>
    <w:p w:rsidR="008B0EEC" w:rsidRPr="00BB5E12" w:rsidRDefault="008B0EEC" w:rsidP="008B0EEC">
      <w:pPr>
        <w:tabs>
          <w:tab w:val="left" w:pos="2835"/>
          <w:tab w:val="left" w:pos="6804"/>
        </w:tabs>
        <w:spacing w:before="120"/>
        <w:ind w:left="284" w:right="-2" w:hanging="284"/>
        <w:jc w:val="both"/>
        <w:rPr>
          <w:szCs w:val="26"/>
        </w:rPr>
      </w:pPr>
      <w:r w:rsidRPr="00BB5E12">
        <w:rPr>
          <w:szCs w:val="26"/>
        </w:rPr>
        <w:t xml:space="preserve">Губернатор Томской области                          </w:t>
      </w:r>
      <w:r w:rsidR="00C23E84">
        <w:rPr>
          <w:szCs w:val="26"/>
        </w:rPr>
        <w:t xml:space="preserve">                    </w:t>
      </w:r>
      <w:r w:rsidRPr="00BB5E12">
        <w:rPr>
          <w:szCs w:val="26"/>
        </w:rPr>
        <w:t xml:space="preserve">                                    С.А. </w:t>
      </w:r>
      <w:proofErr w:type="spellStart"/>
      <w:r w:rsidRPr="00BB5E12">
        <w:rPr>
          <w:szCs w:val="26"/>
        </w:rPr>
        <w:t>Жвачкин</w:t>
      </w:r>
      <w:proofErr w:type="spellEnd"/>
    </w:p>
    <w:p w:rsidR="008B0EEC" w:rsidRPr="00BB5E12" w:rsidRDefault="008B0EEC" w:rsidP="008B0EEC">
      <w:pPr>
        <w:autoSpaceDE w:val="0"/>
        <w:autoSpaceDN w:val="0"/>
        <w:adjustRightInd w:val="0"/>
        <w:ind w:firstLine="567"/>
        <w:jc w:val="both"/>
        <w:rPr>
          <w:szCs w:val="26"/>
        </w:rPr>
      </w:pPr>
    </w:p>
    <w:p w:rsidR="007E54AB" w:rsidRDefault="007E54AB" w:rsidP="009064FC">
      <w:pPr>
        <w:pStyle w:val="ad"/>
        <w:ind w:right="99"/>
        <w:rPr>
          <w:b w:val="0"/>
          <w:sz w:val="26"/>
          <w:szCs w:val="26"/>
        </w:rPr>
      </w:pPr>
    </w:p>
    <w:p w:rsidR="009064FC" w:rsidRDefault="009064FC" w:rsidP="009064FC">
      <w:pPr>
        <w:pStyle w:val="ad"/>
        <w:ind w:right="99"/>
        <w:rPr>
          <w:b w:val="0"/>
          <w:sz w:val="26"/>
          <w:szCs w:val="26"/>
        </w:rPr>
      </w:pPr>
      <w:r>
        <w:rPr>
          <w:b w:val="0"/>
          <w:sz w:val="26"/>
          <w:szCs w:val="26"/>
        </w:rPr>
        <w:t>ПОЯСНИТЕЛЬНАЯ ЗАПИСКА</w:t>
      </w:r>
    </w:p>
    <w:p w:rsidR="009064FC" w:rsidRPr="00BB5E12" w:rsidRDefault="009064FC" w:rsidP="009064FC">
      <w:pPr>
        <w:tabs>
          <w:tab w:val="left" w:pos="9360"/>
        </w:tabs>
        <w:spacing w:before="480"/>
        <w:ind w:right="-6" w:firstLine="0"/>
        <w:jc w:val="center"/>
        <w:rPr>
          <w:szCs w:val="26"/>
        </w:rPr>
      </w:pPr>
      <w:r w:rsidRPr="00655BA9">
        <w:rPr>
          <w:color w:val="000000"/>
          <w:spacing w:val="-4"/>
          <w:szCs w:val="26"/>
        </w:rPr>
        <w:t xml:space="preserve">к проекту постановления </w:t>
      </w:r>
      <w:r w:rsidR="00A24919">
        <w:rPr>
          <w:color w:val="000000"/>
          <w:spacing w:val="-4"/>
          <w:szCs w:val="26"/>
        </w:rPr>
        <w:t>Администрации</w:t>
      </w:r>
      <w:r w:rsidRPr="00655BA9">
        <w:rPr>
          <w:color w:val="000000"/>
          <w:spacing w:val="-4"/>
          <w:szCs w:val="26"/>
        </w:rPr>
        <w:t xml:space="preserve"> Томской области </w:t>
      </w:r>
      <w:r>
        <w:rPr>
          <w:color w:val="000000"/>
          <w:spacing w:val="-4"/>
          <w:szCs w:val="26"/>
        </w:rPr>
        <w:t>«</w:t>
      </w:r>
      <w:r w:rsidRPr="00BB5E12">
        <w:rPr>
          <w:szCs w:val="26"/>
        </w:rPr>
        <w:t xml:space="preserve">О внесении изменения в постановление </w:t>
      </w:r>
      <w:r w:rsidR="00A24919">
        <w:rPr>
          <w:szCs w:val="26"/>
        </w:rPr>
        <w:t>Администрации</w:t>
      </w:r>
      <w:r w:rsidRPr="00BB5E12">
        <w:rPr>
          <w:szCs w:val="26"/>
        </w:rPr>
        <w:t xml:space="preserve"> Томской области от 28.12.2004  № 96а</w:t>
      </w:r>
      <w:r>
        <w:rPr>
          <w:szCs w:val="26"/>
        </w:rPr>
        <w:t>»</w:t>
      </w:r>
    </w:p>
    <w:p w:rsidR="009064FC" w:rsidRPr="00655BA9" w:rsidRDefault="009064FC" w:rsidP="009064FC">
      <w:pPr>
        <w:pStyle w:val="ConsPlusTitle"/>
        <w:jc w:val="center"/>
        <w:rPr>
          <w:rFonts w:ascii="Times New Roman" w:hAnsi="Times New Roman" w:cs="Times New Roman"/>
          <w:b w:val="0"/>
          <w:sz w:val="26"/>
          <w:szCs w:val="26"/>
        </w:rPr>
      </w:pPr>
    </w:p>
    <w:p w:rsidR="009064FC" w:rsidRDefault="009064FC" w:rsidP="009064FC">
      <w:pPr>
        <w:autoSpaceDE w:val="0"/>
        <w:autoSpaceDN w:val="0"/>
        <w:adjustRightInd w:val="0"/>
        <w:ind w:firstLine="540"/>
        <w:jc w:val="center"/>
        <w:rPr>
          <w:sz w:val="28"/>
          <w:szCs w:val="28"/>
        </w:rPr>
      </w:pPr>
    </w:p>
    <w:p w:rsidR="009064FC" w:rsidRPr="004F29EF" w:rsidRDefault="009064FC" w:rsidP="009064FC">
      <w:pPr>
        <w:autoSpaceDE w:val="0"/>
        <w:autoSpaceDN w:val="0"/>
        <w:adjustRightInd w:val="0"/>
        <w:ind w:firstLine="567"/>
        <w:jc w:val="both"/>
        <w:rPr>
          <w:szCs w:val="26"/>
        </w:rPr>
      </w:pPr>
      <w:r w:rsidRPr="004F29EF">
        <w:rPr>
          <w:szCs w:val="26"/>
        </w:rPr>
        <w:t xml:space="preserve">Настоящий проект подготовлен в целях совершенствования нормативного правового акта в </w:t>
      </w:r>
      <w:r w:rsidR="00A23D31">
        <w:rPr>
          <w:szCs w:val="26"/>
        </w:rPr>
        <w:t xml:space="preserve">связи с принятием </w:t>
      </w:r>
      <w:r w:rsidR="00B11346">
        <w:rPr>
          <w:szCs w:val="26"/>
        </w:rPr>
        <w:t>закона</w:t>
      </w:r>
      <w:r w:rsidR="00B53477">
        <w:rPr>
          <w:szCs w:val="26"/>
        </w:rPr>
        <w:t xml:space="preserve"> Томской области от 08.12.2016 156-ОЗ «О внесении изменений в Закон Томской области «О социальной поддержке граждан, имеющих несовершеннолетних детей».</w:t>
      </w:r>
    </w:p>
    <w:p w:rsidR="009064FC" w:rsidRDefault="009064FC" w:rsidP="009064FC">
      <w:pPr>
        <w:autoSpaceDE w:val="0"/>
        <w:autoSpaceDN w:val="0"/>
        <w:adjustRightInd w:val="0"/>
        <w:ind w:firstLine="567"/>
        <w:jc w:val="both"/>
        <w:rPr>
          <w:szCs w:val="26"/>
        </w:rPr>
      </w:pPr>
      <w:r w:rsidRPr="004F29EF">
        <w:rPr>
          <w:szCs w:val="26"/>
        </w:rPr>
        <w:t>Принятие настоящего проекта не потребует дополнительных ассигнований областного бюджета.</w:t>
      </w:r>
    </w:p>
    <w:p w:rsidR="009064FC" w:rsidRDefault="009064FC" w:rsidP="009064FC">
      <w:pPr>
        <w:autoSpaceDE w:val="0"/>
        <w:autoSpaceDN w:val="0"/>
        <w:adjustRightInd w:val="0"/>
        <w:ind w:firstLine="567"/>
        <w:jc w:val="both"/>
        <w:rPr>
          <w:szCs w:val="26"/>
        </w:rPr>
      </w:pPr>
    </w:p>
    <w:p w:rsidR="009064FC" w:rsidRDefault="009064FC" w:rsidP="009064FC">
      <w:pPr>
        <w:autoSpaceDE w:val="0"/>
        <w:autoSpaceDN w:val="0"/>
        <w:adjustRightInd w:val="0"/>
        <w:ind w:firstLine="567"/>
        <w:jc w:val="both"/>
        <w:rPr>
          <w:szCs w:val="26"/>
        </w:rPr>
      </w:pPr>
    </w:p>
    <w:p w:rsidR="009064FC" w:rsidRDefault="009064FC" w:rsidP="009064FC">
      <w:pPr>
        <w:autoSpaceDE w:val="0"/>
        <w:autoSpaceDN w:val="0"/>
        <w:adjustRightInd w:val="0"/>
        <w:ind w:firstLine="567"/>
        <w:jc w:val="both"/>
        <w:rPr>
          <w:szCs w:val="26"/>
        </w:rPr>
      </w:pPr>
    </w:p>
    <w:p w:rsidR="009064FC" w:rsidRPr="000C3F89" w:rsidRDefault="009064FC" w:rsidP="00D02245">
      <w:pPr>
        <w:autoSpaceDE w:val="0"/>
        <w:autoSpaceDN w:val="0"/>
        <w:adjustRightInd w:val="0"/>
        <w:ind w:firstLine="0"/>
        <w:jc w:val="both"/>
        <w:rPr>
          <w:szCs w:val="26"/>
        </w:rPr>
      </w:pPr>
      <w:r>
        <w:rPr>
          <w:szCs w:val="26"/>
        </w:rPr>
        <w:t xml:space="preserve">Начальник </w:t>
      </w:r>
      <w:r w:rsidR="00D02245">
        <w:rPr>
          <w:szCs w:val="26"/>
        </w:rPr>
        <w:t>Д</w:t>
      </w:r>
      <w:r>
        <w:rPr>
          <w:szCs w:val="26"/>
        </w:rPr>
        <w:t xml:space="preserve">епартамента                             </w:t>
      </w:r>
      <w:r w:rsidR="00D02245">
        <w:rPr>
          <w:szCs w:val="26"/>
        </w:rPr>
        <w:t xml:space="preserve">           </w:t>
      </w:r>
      <w:r>
        <w:rPr>
          <w:szCs w:val="26"/>
        </w:rPr>
        <w:t xml:space="preserve">                                             М.А. Киняйкина</w:t>
      </w:r>
    </w:p>
    <w:p w:rsidR="009064FC" w:rsidRPr="00774F63" w:rsidRDefault="009064FC" w:rsidP="009064FC">
      <w:pPr>
        <w:autoSpaceDE w:val="0"/>
        <w:autoSpaceDN w:val="0"/>
        <w:adjustRightInd w:val="0"/>
        <w:ind w:firstLine="567"/>
        <w:jc w:val="both"/>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9064FC" w:rsidRDefault="009064FC" w:rsidP="009064FC">
      <w:pPr>
        <w:tabs>
          <w:tab w:val="left" w:pos="2835"/>
          <w:tab w:val="left" w:pos="6804"/>
        </w:tabs>
        <w:spacing w:before="120"/>
        <w:ind w:left="284" w:right="-2" w:hanging="284"/>
        <w:jc w:val="right"/>
        <w:rPr>
          <w:szCs w:val="26"/>
        </w:rPr>
      </w:pPr>
    </w:p>
    <w:p w:rsidR="00896C30" w:rsidRDefault="00896C30" w:rsidP="00A31AE7">
      <w:pPr>
        <w:pStyle w:val="af"/>
        <w:spacing w:after="0"/>
        <w:ind w:firstLine="0"/>
        <w:rPr>
          <w:sz w:val="20"/>
        </w:rPr>
      </w:pPr>
      <w:r>
        <w:rPr>
          <w:sz w:val="20"/>
        </w:rPr>
        <w:t>Исполнитель:</w:t>
      </w:r>
    </w:p>
    <w:p w:rsidR="00896C30" w:rsidRDefault="00896C30" w:rsidP="00A31AE7">
      <w:pPr>
        <w:pStyle w:val="af"/>
        <w:spacing w:after="0"/>
        <w:ind w:firstLine="0"/>
        <w:rPr>
          <w:sz w:val="20"/>
        </w:rPr>
      </w:pPr>
      <w:r w:rsidRPr="002E2710">
        <w:rPr>
          <w:sz w:val="20"/>
        </w:rPr>
        <w:t>Елена Алексеевна</w:t>
      </w:r>
      <w:r>
        <w:rPr>
          <w:sz w:val="20"/>
        </w:rPr>
        <w:t xml:space="preserve"> </w:t>
      </w:r>
      <w:r w:rsidR="009064FC" w:rsidRPr="002E2710">
        <w:rPr>
          <w:sz w:val="20"/>
        </w:rPr>
        <w:t xml:space="preserve">Волуйко </w:t>
      </w:r>
    </w:p>
    <w:p w:rsidR="009064FC" w:rsidRPr="002E2710" w:rsidRDefault="009064FC" w:rsidP="00A31AE7">
      <w:pPr>
        <w:pStyle w:val="af"/>
        <w:spacing w:after="0"/>
        <w:ind w:firstLine="0"/>
        <w:rPr>
          <w:sz w:val="20"/>
        </w:rPr>
      </w:pPr>
      <w:r w:rsidRPr="002E2710">
        <w:rPr>
          <w:sz w:val="20"/>
        </w:rPr>
        <w:t>(3822) 60 27 11</w:t>
      </w:r>
    </w:p>
    <w:p w:rsidR="009064FC" w:rsidRDefault="000A1560" w:rsidP="00A31AE7">
      <w:pPr>
        <w:pStyle w:val="af"/>
        <w:spacing w:after="0"/>
        <w:ind w:firstLine="0"/>
      </w:pPr>
      <w:hyperlink r:id="rId9" w:history="1">
        <w:r w:rsidR="009064FC" w:rsidRPr="002E2710">
          <w:rPr>
            <w:rStyle w:val="ac"/>
            <w:sz w:val="20"/>
            <w:lang w:val="en-US"/>
          </w:rPr>
          <w:t>posob</w:t>
        </w:r>
        <w:r w:rsidR="009064FC" w:rsidRPr="002E2710">
          <w:rPr>
            <w:rStyle w:val="ac"/>
            <w:sz w:val="20"/>
          </w:rPr>
          <w:t>@</w:t>
        </w:r>
        <w:r w:rsidR="009064FC" w:rsidRPr="002E2710">
          <w:rPr>
            <w:rStyle w:val="ac"/>
            <w:sz w:val="20"/>
            <w:lang w:val="en-US"/>
          </w:rPr>
          <w:t>socialwork</w:t>
        </w:r>
        <w:r w:rsidR="009064FC" w:rsidRPr="002E2710">
          <w:rPr>
            <w:rStyle w:val="ac"/>
            <w:sz w:val="20"/>
          </w:rPr>
          <w:t>.</w:t>
        </w:r>
        <w:r w:rsidR="009064FC" w:rsidRPr="002E2710">
          <w:rPr>
            <w:rStyle w:val="ac"/>
            <w:sz w:val="20"/>
            <w:lang w:val="en-US"/>
          </w:rPr>
          <w:t>tomsk</w:t>
        </w:r>
        <w:r w:rsidR="009064FC" w:rsidRPr="002E2710">
          <w:rPr>
            <w:rStyle w:val="ac"/>
            <w:sz w:val="20"/>
          </w:rPr>
          <w:t>.</w:t>
        </w:r>
        <w:r w:rsidR="009064FC" w:rsidRPr="002E2710">
          <w:rPr>
            <w:rStyle w:val="ac"/>
            <w:sz w:val="20"/>
            <w:lang w:val="en-US"/>
          </w:rPr>
          <w:t>gov</w:t>
        </w:r>
        <w:r w:rsidR="009064FC" w:rsidRPr="002E2710">
          <w:rPr>
            <w:rStyle w:val="ac"/>
            <w:sz w:val="20"/>
          </w:rPr>
          <w:t>.</w:t>
        </w:r>
        <w:r w:rsidR="009064FC" w:rsidRPr="002E2710">
          <w:rPr>
            <w:rStyle w:val="ac"/>
            <w:sz w:val="20"/>
            <w:lang w:val="en-US"/>
          </w:rPr>
          <w:t>ru</w:t>
        </w:r>
      </w:hyperlink>
    </w:p>
    <w:p w:rsidR="00896C30" w:rsidRDefault="00896C30" w:rsidP="00A31AE7">
      <w:pPr>
        <w:pStyle w:val="af"/>
        <w:spacing w:after="0"/>
        <w:ind w:firstLine="0"/>
      </w:pPr>
    </w:p>
    <w:p w:rsidR="00896C30" w:rsidRPr="00896C30" w:rsidRDefault="00896C30" w:rsidP="00A31AE7">
      <w:pPr>
        <w:pStyle w:val="af"/>
        <w:spacing w:after="0"/>
        <w:ind w:firstLine="0"/>
        <w:rPr>
          <w:sz w:val="20"/>
        </w:rPr>
      </w:pPr>
      <w:r w:rsidRPr="00896C30">
        <w:rPr>
          <w:sz w:val="20"/>
        </w:rPr>
        <w:t>Юрист</w:t>
      </w:r>
      <w:r>
        <w:rPr>
          <w:sz w:val="20"/>
        </w:rPr>
        <w:t>:</w:t>
      </w:r>
    </w:p>
    <w:sectPr w:rsidR="00896C30" w:rsidRPr="00896C30" w:rsidSect="002E6D78">
      <w:headerReference w:type="default" r:id="rId10"/>
      <w:headerReference w:type="first" r:id="rId11"/>
      <w:pgSz w:w="11906" w:h="16838"/>
      <w:pgMar w:top="851" w:right="567" w:bottom="709" w:left="1134" w:header="283" w:footer="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689" w:rsidRDefault="002A5689" w:rsidP="008B0EEC">
      <w:r>
        <w:separator/>
      </w:r>
    </w:p>
  </w:endnote>
  <w:endnote w:type="continuationSeparator" w:id="0">
    <w:p w:rsidR="002A5689" w:rsidRDefault="002A5689" w:rsidP="008B0E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689" w:rsidRDefault="002A5689" w:rsidP="008B0EEC">
      <w:r>
        <w:separator/>
      </w:r>
    </w:p>
  </w:footnote>
  <w:footnote w:type="continuationSeparator" w:id="0">
    <w:p w:rsidR="002A5689" w:rsidRDefault="002A5689" w:rsidP="008B0E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500767"/>
      <w:docPartObj>
        <w:docPartGallery w:val="Page Numbers (Top of Page)"/>
        <w:docPartUnique/>
      </w:docPartObj>
    </w:sdtPr>
    <w:sdtContent>
      <w:p w:rsidR="002E6D78" w:rsidRDefault="000A1560">
        <w:pPr>
          <w:pStyle w:val="a5"/>
          <w:jc w:val="center"/>
        </w:pPr>
        <w:fldSimple w:instr=" PAGE   \* MERGEFORMAT ">
          <w:r w:rsidR="000E6E97">
            <w:rPr>
              <w:noProof/>
            </w:rPr>
            <w:t>5</w:t>
          </w:r>
        </w:fldSimple>
      </w:p>
    </w:sdtContent>
  </w:sdt>
  <w:p w:rsidR="002E6D78" w:rsidRDefault="002E6D78">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0A9" w:rsidRDefault="00B510A9" w:rsidP="00654F5B">
    <w:pPr>
      <w:pStyle w:val="a5"/>
      <w:ind w:left="-567" w:firstLine="0"/>
      <w:jc w:val="center"/>
    </w:pPr>
    <w:r w:rsidRPr="00821426">
      <w:rPr>
        <w:noProof/>
      </w:rPr>
      <w:drawing>
        <wp:inline distT="0" distB="0" distL="0" distR="0">
          <wp:extent cx="714375" cy="647700"/>
          <wp:effectExtent l="19050" t="0" r="9525" b="0"/>
          <wp:docPr id="2"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srcRect/>
                  <a:stretch>
                    <a:fillRect/>
                  </a:stretch>
                </pic:blipFill>
                <pic:spPr bwMode="auto">
                  <a:xfrm>
                    <a:off x="0" y="0"/>
                    <a:ext cx="714375" cy="647700"/>
                  </a:xfrm>
                  <a:prstGeom prst="rect">
                    <a:avLst/>
                  </a:prstGeom>
                  <a:noFill/>
                  <a:ln w="9525">
                    <a:noFill/>
                    <a:miter lim="800000"/>
                    <a:headEnd/>
                    <a:tailEnd/>
                  </a:ln>
                </pic:spPr>
              </pic:pic>
            </a:graphicData>
          </a:graphic>
        </wp:inline>
      </w:drawing>
    </w:r>
  </w:p>
  <w:p w:rsidR="00B510A9" w:rsidRDefault="00B510A9" w:rsidP="00821426">
    <w:pPr>
      <w:pStyle w:val="a5"/>
      <w:spacing w:line="360" w:lineRule="exact"/>
      <w:ind w:firstLine="0"/>
      <w:jc w:val="center"/>
      <w:rPr>
        <w:szCs w:val="26"/>
      </w:rPr>
    </w:pPr>
  </w:p>
  <w:p w:rsidR="00B510A9" w:rsidRPr="00821426" w:rsidRDefault="00DD3EE2" w:rsidP="00654F5B">
    <w:pPr>
      <w:pStyle w:val="a5"/>
      <w:spacing w:line="360" w:lineRule="exact"/>
      <w:ind w:left="-426" w:firstLine="0"/>
      <w:jc w:val="center"/>
      <w:rPr>
        <w:b/>
        <w:szCs w:val="26"/>
      </w:rPr>
    </w:pPr>
    <w:r>
      <w:rPr>
        <w:b/>
        <w:szCs w:val="26"/>
      </w:rPr>
      <w:t>АДМИНИСТРАЦИЯ</w:t>
    </w:r>
    <w:r w:rsidR="00B510A9" w:rsidRPr="00821426">
      <w:rPr>
        <w:b/>
        <w:szCs w:val="26"/>
      </w:rPr>
      <w:t xml:space="preserve"> ТОМСКОЙ ОБЛАСТИ</w:t>
    </w:r>
  </w:p>
  <w:p w:rsidR="00B510A9" w:rsidRDefault="00B510A9" w:rsidP="00654F5B">
    <w:pPr>
      <w:pStyle w:val="a5"/>
      <w:spacing w:before="240"/>
      <w:ind w:left="-426" w:firstLine="0"/>
      <w:jc w:val="center"/>
    </w:pPr>
    <w:r w:rsidRPr="00821426">
      <w:rPr>
        <w:b/>
        <w:spacing w:val="20"/>
        <w:szCs w:val="26"/>
      </w:rPr>
      <w:t>ПОСТАНОВЛЕНИЕ</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30"/>
  <w:displayHorizontalDrawingGridEvery w:val="2"/>
  <w:characterSpacingControl w:val="doNotCompress"/>
  <w:hdrShapeDefaults>
    <o:shapedefaults v:ext="edit" spidmax="23554"/>
  </w:hdrShapeDefaults>
  <w:footnotePr>
    <w:footnote w:id="-1"/>
    <w:footnote w:id="0"/>
  </w:footnotePr>
  <w:endnotePr>
    <w:endnote w:id="-1"/>
    <w:endnote w:id="0"/>
  </w:endnotePr>
  <w:compat/>
  <w:rsids>
    <w:rsidRoot w:val="0010062D"/>
    <w:rsid w:val="000116EF"/>
    <w:rsid w:val="00041A1B"/>
    <w:rsid w:val="00050C2E"/>
    <w:rsid w:val="00051E02"/>
    <w:rsid w:val="00051E1A"/>
    <w:rsid w:val="00056D0B"/>
    <w:rsid w:val="00084803"/>
    <w:rsid w:val="00096ACD"/>
    <w:rsid w:val="000A1560"/>
    <w:rsid w:val="000A2BDD"/>
    <w:rsid w:val="000A584B"/>
    <w:rsid w:val="000B65D4"/>
    <w:rsid w:val="000D7F8A"/>
    <w:rsid w:val="000E00DB"/>
    <w:rsid w:val="000E023A"/>
    <w:rsid w:val="000E4695"/>
    <w:rsid w:val="000E5E67"/>
    <w:rsid w:val="000E6E97"/>
    <w:rsid w:val="000F0DF4"/>
    <w:rsid w:val="000F373B"/>
    <w:rsid w:val="000F3C4E"/>
    <w:rsid w:val="0010062D"/>
    <w:rsid w:val="0010118A"/>
    <w:rsid w:val="00106AFB"/>
    <w:rsid w:val="001160D6"/>
    <w:rsid w:val="001211A4"/>
    <w:rsid w:val="0013428D"/>
    <w:rsid w:val="001346DD"/>
    <w:rsid w:val="00157416"/>
    <w:rsid w:val="001717BB"/>
    <w:rsid w:val="00174A05"/>
    <w:rsid w:val="0018594A"/>
    <w:rsid w:val="00195E2A"/>
    <w:rsid w:val="001B0D52"/>
    <w:rsid w:val="001B60E2"/>
    <w:rsid w:val="001C070F"/>
    <w:rsid w:val="001C2678"/>
    <w:rsid w:val="001C54E6"/>
    <w:rsid w:val="001C6FE8"/>
    <w:rsid w:val="001D16C2"/>
    <w:rsid w:val="001D3F64"/>
    <w:rsid w:val="001D7E90"/>
    <w:rsid w:val="001E1EAB"/>
    <w:rsid w:val="001F2F03"/>
    <w:rsid w:val="001F304B"/>
    <w:rsid w:val="001F5DD3"/>
    <w:rsid w:val="0020074C"/>
    <w:rsid w:val="002008F0"/>
    <w:rsid w:val="00211B01"/>
    <w:rsid w:val="002137C7"/>
    <w:rsid w:val="0021496E"/>
    <w:rsid w:val="00217623"/>
    <w:rsid w:val="00223BC7"/>
    <w:rsid w:val="002248A9"/>
    <w:rsid w:val="0022794B"/>
    <w:rsid w:val="00237DE4"/>
    <w:rsid w:val="00241215"/>
    <w:rsid w:val="002463B0"/>
    <w:rsid w:val="002643B0"/>
    <w:rsid w:val="00276B5B"/>
    <w:rsid w:val="00280F7B"/>
    <w:rsid w:val="00281F0A"/>
    <w:rsid w:val="00290C1F"/>
    <w:rsid w:val="002940CB"/>
    <w:rsid w:val="002944A4"/>
    <w:rsid w:val="002A5689"/>
    <w:rsid w:val="002B51A2"/>
    <w:rsid w:val="002B61A6"/>
    <w:rsid w:val="002D6E34"/>
    <w:rsid w:val="002E0749"/>
    <w:rsid w:val="002E6D78"/>
    <w:rsid w:val="002E749F"/>
    <w:rsid w:val="002E7EBE"/>
    <w:rsid w:val="002F2F96"/>
    <w:rsid w:val="002F3FE0"/>
    <w:rsid w:val="002F590D"/>
    <w:rsid w:val="00301E35"/>
    <w:rsid w:val="0030279F"/>
    <w:rsid w:val="00303344"/>
    <w:rsid w:val="0032628D"/>
    <w:rsid w:val="0032686C"/>
    <w:rsid w:val="00332A5C"/>
    <w:rsid w:val="00334A96"/>
    <w:rsid w:val="003841D0"/>
    <w:rsid w:val="003A11E4"/>
    <w:rsid w:val="003A73E8"/>
    <w:rsid w:val="003B291E"/>
    <w:rsid w:val="003B4935"/>
    <w:rsid w:val="003B56A3"/>
    <w:rsid w:val="003B7A41"/>
    <w:rsid w:val="003C5209"/>
    <w:rsid w:val="003D43CF"/>
    <w:rsid w:val="003D6BEF"/>
    <w:rsid w:val="003E4887"/>
    <w:rsid w:val="003E55D5"/>
    <w:rsid w:val="003E6F30"/>
    <w:rsid w:val="003F11D2"/>
    <w:rsid w:val="00407193"/>
    <w:rsid w:val="00411A88"/>
    <w:rsid w:val="0043266F"/>
    <w:rsid w:val="00456927"/>
    <w:rsid w:val="00472674"/>
    <w:rsid w:val="004743D4"/>
    <w:rsid w:val="00483359"/>
    <w:rsid w:val="00495420"/>
    <w:rsid w:val="004A16E5"/>
    <w:rsid w:val="004A6116"/>
    <w:rsid w:val="004B1604"/>
    <w:rsid w:val="004D09E1"/>
    <w:rsid w:val="004D734C"/>
    <w:rsid w:val="004E5A1A"/>
    <w:rsid w:val="004F216F"/>
    <w:rsid w:val="004F322D"/>
    <w:rsid w:val="00502C86"/>
    <w:rsid w:val="00517B5D"/>
    <w:rsid w:val="0052040D"/>
    <w:rsid w:val="00527C21"/>
    <w:rsid w:val="005305A2"/>
    <w:rsid w:val="00531E2E"/>
    <w:rsid w:val="005418B6"/>
    <w:rsid w:val="00554E16"/>
    <w:rsid w:val="005667D0"/>
    <w:rsid w:val="005715A1"/>
    <w:rsid w:val="0058409C"/>
    <w:rsid w:val="0059284D"/>
    <w:rsid w:val="0059365C"/>
    <w:rsid w:val="005C142B"/>
    <w:rsid w:val="005C6655"/>
    <w:rsid w:val="005D26DC"/>
    <w:rsid w:val="005D33D5"/>
    <w:rsid w:val="005F1AC2"/>
    <w:rsid w:val="005F2729"/>
    <w:rsid w:val="0060395D"/>
    <w:rsid w:val="006068F2"/>
    <w:rsid w:val="0060715B"/>
    <w:rsid w:val="00654F5B"/>
    <w:rsid w:val="00660734"/>
    <w:rsid w:val="00672C1A"/>
    <w:rsid w:val="00683A55"/>
    <w:rsid w:val="006864B2"/>
    <w:rsid w:val="00687541"/>
    <w:rsid w:val="006B0CCF"/>
    <w:rsid w:val="006D0054"/>
    <w:rsid w:val="006D12F0"/>
    <w:rsid w:val="006D7DFC"/>
    <w:rsid w:val="006E4B34"/>
    <w:rsid w:val="007053F9"/>
    <w:rsid w:val="00711E79"/>
    <w:rsid w:val="00713A0C"/>
    <w:rsid w:val="00733968"/>
    <w:rsid w:val="00734457"/>
    <w:rsid w:val="00740BF4"/>
    <w:rsid w:val="00747276"/>
    <w:rsid w:val="00747A89"/>
    <w:rsid w:val="0075051B"/>
    <w:rsid w:val="00756E08"/>
    <w:rsid w:val="00765FE2"/>
    <w:rsid w:val="00775362"/>
    <w:rsid w:val="00775700"/>
    <w:rsid w:val="00776BB1"/>
    <w:rsid w:val="00782B95"/>
    <w:rsid w:val="00784711"/>
    <w:rsid w:val="00791742"/>
    <w:rsid w:val="007A22E6"/>
    <w:rsid w:val="007A38A1"/>
    <w:rsid w:val="007A6814"/>
    <w:rsid w:val="007C17C1"/>
    <w:rsid w:val="007C2C06"/>
    <w:rsid w:val="007D3910"/>
    <w:rsid w:val="007E0F81"/>
    <w:rsid w:val="007E1EC6"/>
    <w:rsid w:val="007E2302"/>
    <w:rsid w:val="007E54AB"/>
    <w:rsid w:val="007E5CA6"/>
    <w:rsid w:val="00802526"/>
    <w:rsid w:val="00806163"/>
    <w:rsid w:val="00821426"/>
    <w:rsid w:val="00830016"/>
    <w:rsid w:val="00831867"/>
    <w:rsid w:val="00840544"/>
    <w:rsid w:val="008438E6"/>
    <w:rsid w:val="00850EE4"/>
    <w:rsid w:val="00871C03"/>
    <w:rsid w:val="00872DF2"/>
    <w:rsid w:val="00872E40"/>
    <w:rsid w:val="0087426D"/>
    <w:rsid w:val="008808F7"/>
    <w:rsid w:val="00887D4C"/>
    <w:rsid w:val="00890B30"/>
    <w:rsid w:val="0089115C"/>
    <w:rsid w:val="00896C30"/>
    <w:rsid w:val="008A01D7"/>
    <w:rsid w:val="008B0EEC"/>
    <w:rsid w:val="008D2BAE"/>
    <w:rsid w:val="008E610C"/>
    <w:rsid w:val="008F5905"/>
    <w:rsid w:val="009054EC"/>
    <w:rsid w:val="009064FC"/>
    <w:rsid w:val="00912F07"/>
    <w:rsid w:val="009151B9"/>
    <w:rsid w:val="00924609"/>
    <w:rsid w:val="0093459D"/>
    <w:rsid w:val="009359B7"/>
    <w:rsid w:val="0094787A"/>
    <w:rsid w:val="009549F1"/>
    <w:rsid w:val="009645D4"/>
    <w:rsid w:val="00975084"/>
    <w:rsid w:val="00975838"/>
    <w:rsid w:val="00986011"/>
    <w:rsid w:val="009907CD"/>
    <w:rsid w:val="009915B7"/>
    <w:rsid w:val="00991CD7"/>
    <w:rsid w:val="00994A5F"/>
    <w:rsid w:val="00995520"/>
    <w:rsid w:val="009A0999"/>
    <w:rsid w:val="009A3108"/>
    <w:rsid w:val="009B2A17"/>
    <w:rsid w:val="009B4011"/>
    <w:rsid w:val="009D7411"/>
    <w:rsid w:val="009E3555"/>
    <w:rsid w:val="009E3E4C"/>
    <w:rsid w:val="009E611A"/>
    <w:rsid w:val="009F01B8"/>
    <w:rsid w:val="009F4D98"/>
    <w:rsid w:val="00A23D31"/>
    <w:rsid w:val="00A24919"/>
    <w:rsid w:val="00A24F84"/>
    <w:rsid w:val="00A25669"/>
    <w:rsid w:val="00A30EF7"/>
    <w:rsid w:val="00A31AE7"/>
    <w:rsid w:val="00A40B5C"/>
    <w:rsid w:val="00A43CCA"/>
    <w:rsid w:val="00A5276B"/>
    <w:rsid w:val="00A56320"/>
    <w:rsid w:val="00A646BD"/>
    <w:rsid w:val="00A701AA"/>
    <w:rsid w:val="00A707A7"/>
    <w:rsid w:val="00A72683"/>
    <w:rsid w:val="00A7289C"/>
    <w:rsid w:val="00A826BF"/>
    <w:rsid w:val="00A946D0"/>
    <w:rsid w:val="00AA491A"/>
    <w:rsid w:val="00AB11AE"/>
    <w:rsid w:val="00AB4A33"/>
    <w:rsid w:val="00AB4C7F"/>
    <w:rsid w:val="00AB66C9"/>
    <w:rsid w:val="00AC122C"/>
    <w:rsid w:val="00AC3540"/>
    <w:rsid w:val="00AC51B2"/>
    <w:rsid w:val="00AC7E3E"/>
    <w:rsid w:val="00AD6935"/>
    <w:rsid w:val="00AE3C3A"/>
    <w:rsid w:val="00AE584E"/>
    <w:rsid w:val="00AE5E8C"/>
    <w:rsid w:val="00AE63F2"/>
    <w:rsid w:val="00AF57CF"/>
    <w:rsid w:val="00B10AFD"/>
    <w:rsid w:val="00B11346"/>
    <w:rsid w:val="00B262CE"/>
    <w:rsid w:val="00B27471"/>
    <w:rsid w:val="00B434D3"/>
    <w:rsid w:val="00B46559"/>
    <w:rsid w:val="00B510A9"/>
    <w:rsid w:val="00B51667"/>
    <w:rsid w:val="00B52D45"/>
    <w:rsid w:val="00B53477"/>
    <w:rsid w:val="00B55A11"/>
    <w:rsid w:val="00B70132"/>
    <w:rsid w:val="00B8217B"/>
    <w:rsid w:val="00B86AD6"/>
    <w:rsid w:val="00B87BF1"/>
    <w:rsid w:val="00BA13D0"/>
    <w:rsid w:val="00BA1C20"/>
    <w:rsid w:val="00BA5513"/>
    <w:rsid w:val="00BB5E12"/>
    <w:rsid w:val="00BC177B"/>
    <w:rsid w:val="00BC27EA"/>
    <w:rsid w:val="00BC5E68"/>
    <w:rsid w:val="00BD0173"/>
    <w:rsid w:val="00BE26CE"/>
    <w:rsid w:val="00BF01E4"/>
    <w:rsid w:val="00BF7006"/>
    <w:rsid w:val="00C10F65"/>
    <w:rsid w:val="00C118D1"/>
    <w:rsid w:val="00C16814"/>
    <w:rsid w:val="00C17EC5"/>
    <w:rsid w:val="00C23E84"/>
    <w:rsid w:val="00C2603A"/>
    <w:rsid w:val="00C30588"/>
    <w:rsid w:val="00C367C2"/>
    <w:rsid w:val="00C36BB6"/>
    <w:rsid w:val="00C42FD3"/>
    <w:rsid w:val="00C45A86"/>
    <w:rsid w:val="00C4778E"/>
    <w:rsid w:val="00C51DAC"/>
    <w:rsid w:val="00C551AE"/>
    <w:rsid w:val="00C6427C"/>
    <w:rsid w:val="00C903A4"/>
    <w:rsid w:val="00C92E80"/>
    <w:rsid w:val="00C9406C"/>
    <w:rsid w:val="00C94809"/>
    <w:rsid w:val="00CB697F"/>
    <w:rsid w:val="00CB6D68"/>
    <w:rsid w:val="00CC77D9"/>
    <w:rsid w:val="00CD27F8"/>
    <w:rsid w:val="00CD6806"/>
    <w:rsid w:val="00CE0576"/>
    <w:rsid w:val="00CE5E27"/>
    <w:rsid w:val="00CE72AB"/>
    <w:rsid w:val="00CF7FBF"/>
    <w:rsid w:val="00D02245"/>
    <w:rsid w:val="00D114B7"/>
    <w:rsid w:val="00D22537"/>
    <w:rsid w:val="00D22F30"/>
    <w:rsid w:val="00D34433"/>
    <w:rsid w:val="00D41E42"/>
    <w:rsid w:val="00D45CAD"/>
    <w:rsid w:val="00D578E2"/>
    <w:rsid w:val="00D62066"/>
    <w:rsid w:val="00D66502"/>
    <w:rsid w:val="00D827A8"/>
    <w:rsid w:val="00D933CE"/>
    <w:rsid w:val="00DA10EC"/>
    <w:rsid w:val="00DB1162"/>
    <w:rsid w:val="00DB5495"/>
    <w:rsid w:val="00DC2ADF"/>
    <w:rsid w:val="00DC3C12"/>
    <w:rsid w:val="00DC46CA"/>
    <w:rsid w:val="00DC6328"/>
    <w:rsid w:val="00DC7821"/>
    <w:rsid w:val="00DD3EE2"/>
    <w:rsid w:val="00DD6A92"/>
    <w:rsid w:val="00DE37AB"/>
    <w:rsid w:val="00DE426A"/>
    <w:rsid w:val="00E04F9F"/>
    <w:rsid w:val="00E05976"/>
    <w:rsid w:val="00E154C1"/>
    <w:rsid w:val="00E154ED"/>
    <w:rsid w:val="00E20DD6"/>
    <w:rsid w:val="00E21052"/>
    <w:rsid w:val="00E238E5"/>
    <w:rsid w:val="00E36311"/>
    <w:rsid w:val="00E417AB"/>
    <w:rsid w:val="00E52ED6"/>
    <w:rsid w:val="00E56BDB"/>
    <w:rsid w:val="00E60612"/>
    <w:rsid w:val="00E62FF0"/>
    <w:rsid w:val="00E77104"/>
    <w:rsid w:val="00E94FB6"/>
    <w:rsid w:val="00E9533D"/>
    <w:rsid w:val="00EA4DDB"/>
    <w:rsid w:val="00EA77B0"/>
    <w:rsid w:val="00EC5145"/>
    <w:rsid w:val="00ED3F44"/>
    <w:rsid w:val="00ED7B06"/>
    <w:rsid w:val="00EF7472"/>
    <w:rsid w:val="00F11B45"/>
    <w:rsid w:val="00F11CB7"/>
    <w:rsid w:val="00F1489C"/>
    <w:rsid w:val="00F14A88"/>
    <w:rsid w:val="00F21F99"/>
    <w:rsid w:val="00F227A2"/>
    <w:rsid w:val="00F32EB7"/>
    <w:rsid w:val="00F33594"/>
    <w:rsid w:val="00F34DAE"/>
    <w:rsid w:val="00F34EAF"/>
    <w:rsid w:val="00F35B57"/>
    <w:rsid w:val="00F53887"/>
    <w:rsid w:val="00F538C7"/>
    <w:rsid w:val="00F55B90"/>
    <w:rsid w:val="00F563E3"/>
    <w:rsid w:val="00F704D0"/>
    <w:rsid w:val="00F776A7"/>
    <w:rsid w:val="00F80BFC"/>
    <w:rsid w:val="00F851C9"/>
    <w:rsid w:val="00F95C5C"/>
    <w:rsid w:val="00FA0C5A"/>
    <w:rsid w:val="00FB1F51"/>
    <w:rsid w:val="00FB3972"/>
    <w:rsid w:val="00FC31BB"/>
    <w:rsid w:val="00FC420F"/>
    <w:rsid w:val="00FC5D62"/>
    <w:rsid w:val="00FC6F70"/>
    <w:rsid w:val="00FC7A93"/>
    <w:rsid w:val="00FD6C20"/>
    <w:rsid w:val="00FD7BD5"/>
    <w:rsid w:val="00FE7619"/>
    <w:rsid w:val="00FF286C"/>
    <w:rsid w:val="00FF2DD5"/>
    <w:rsid w:val="00FF5B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EEC"/>
    <w:pPr>
      <w:spacing w:after="0" w:line="240" w:lineRule="auto"/>
      <w:ind w:firstLine="709"/>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062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006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0062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006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006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0062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0062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0062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Indent"/>
    <w:basedOn w:val="a"/>
    <w:link w:val="a4"/>
    <w:rsid w:val="008B0EEC"/>
    <w:pPr>
      <w:jc w:val="both"/>
    </w:pPr>
  </w:style>
  <w:style w:type="character" w:customStyle="1" w:styleId="a4">
    <w:name w:val="Основной текст с отступом Знак"/>
    <w:basedOn w:val="a0"/>
    <w:link w:val="a3"/>
    <w:rsid w:val="008B0EEC"/>
    <w:rPr>
      <w:rFonts w:ascii="Times New Roman" w:eastAsia="Times New Roman" w:hAnsi="Times New Roman" w:cs="Times New Roman"/>
      <w:sz w:val="26"/>
      <w:szCs w:val="20"/>
      <w:lang w:eastAsia="ru-RU"/>
    </w:rPr>
  </w:style>
  <w:style w:type="paragraph" w:styleId="a5">
    <w:name w:val="header"/>
    <w:basedOn w:val="a"/>
    <w:link w:val="a6"/>
    <w:uiPriority w:val="99"/>
    <w:unhideWhenUsed/>
    <w:rsid w:val="008B0EEC"/>
    <w:pPr>
      <w:tabs>
        <w:tab w:val="center" w:pos="4677"/>
        <w:tab w:val="right" w:pos="9355"/>
      </w:tabs>
    </w:pPr>
  </w:style>
  <w:style w:type="character" w:customStyle="1" w:styleId="a6">
    <w:name w:val="Верхний колонтитул Знак"/>
    <w:basedOn w:val="a0"/>
    <w:link w:val="a5"/>
    <w:uiPriority w:val="99"/>
    <w:rsid w:val="008B0EEC"/>
    <w:rPr>
      <w:rFonts w:ascii="Times New Roman" w:eastAsia="Times New Roman" w:hAnsi="Times New Roman" w:cs="Times New Roman"/>
      <w:sz w:val="26"/>
      <w:szCs w:val="20"/>
      <w:lang w:eastAsia="ru-RU"/>
    </w:rPr>
  </w:style>
  <w:style w:type="paragraph" w:styleId="a7">
    <w:name w:val="footer"/>
    <w:basedOn w:val="a"/>
    <w:link w:val="a8"/>
    <w:uiPriority w:val="99"/>
    <w:semiHidden/>
    <w:unhideWhenUsed/>
    <w:rsid w:val="008B0EEC"/>
    <w:pPr>
      <w:tabs>
        <w:tab w:val="center" w:pos="4677"/>
        <w:tab w:val="right" w:pos="9355"/>
      </w:tabs>
    </w:pPr>
  </w:style>
  <w:style w:type="character" w:customStyle="1" w:styleId="a8">
    <w:name w:val="Нижний колонтитул Знак"/>
    <w:basedOn w:val="a0"/>
    <w:link w:val="a7"/>
    <w:uiPriority w:val="99"/>
    <w:semiHidden/>
    <w:rsid w:val="008B0EEC"/>
    <w:rPr>
      <w:rFonts w:ascii="Times New Roman" w:eastAsia="Times New Roman" w:hAnsi="Times New Roman" w:cs="Times New Roman"/>
      <w:sz w:val="26"/>
      <w:szCs w:val="20"/>
      <w:lang w:eastAsia="ru-RU"/>
    </w:rPr>
  </w:style>
  <w:style w:type="paragraph" w:styleId="a9">
    <w:name w:val="Balloon Text"/>
    <w:basedOn w:val="a"/>
    <w:link w:val="aa"/>
    <w:uiPriority w:val="99"/>
    <w:semiHidden/>
    <w:unhideWhenUsed/>
    <w:rsid w:val="008B0EEC"/>
    <w:rPr>
      <w:rFonts w:ascii="Tahoma" w:hAnsi="Tahoma" w:cs="Tahoma"/>
      <w:sz w:val="16"/>
      <w:szCs w:val="16"/>
    </w:rPr>
  </w:style>
  <w:style w:type="character" w:customStyle="1" w:styleId="aa">
    <w:name w:val="Текст выноски Знак"/>
    <w:basedOn w:val="a0"/>
    <w:link w:val="a9"/>
    <w:uiPriority w:val="99"/>
    <w:semiHidden/>
    <w:rsid w:val="008B0EEC"/>
    <w:rPr>
      <w:rFonts w:ascii="Tahoma" w:eastAsia="Times New Roman" w:hAnsi="Tahoma" w:cs="Tahoma"/>
      <w:sz w:val="16"/>
      <w:szCs w:val="16"/>
      <w:lang w:eastAsia="ru-RU"/>
    </w:rPr>
  </w:style>
  <w:style w:type="paragraph" w:styleId="ab">
    <w:name w:val="List Paragraph"/>
    <w:basedOn w:val="a"/>
    <w:uiPriority w:val="34"/>
    <w:qFormat/>
    <w:rsid w:val="00713A0C"/>
    <w:pPr>
      <w:ind w:left="720"/>
      <w:contextualSpacing/>
    </w:pPr>
  </w:style>
  <w:style w:type="character" w:styleId="ac">
    <w:name w:val="Hyperlink"/>
    <w:basedOn w:val="a0"/>
    <w:uiPriority w:val="99"/>
    <w:unhideWhenUsed/>
    <w:rsid w:val="0060395D"/>
    <w:rPr>
      <w:color w:val="0000FF" w:themeColor="hyperlink"/>
      <w:u w:val="single"/>
    </w:rPr>
  </w:style>
  <w:style w:type="paragraph" w:styleId="ad">
    <w:name w:val="Title"/>
    <w:basedOn w:val="a"/>
    <w:link w:val="ae"/>
    <w:qFormat/>
    <w:rsid w:val="009064FC"/>
    <w:pPr>
      <w:ind w:firstLine="0"/>
      <w:jc w:val="center"/>
    </w:pPr>
    <w:rPr>
      <w:b/>
      <w:spacing w:val="40"/>
      <w:sz w:val="24"/>
    </w:rPr>
  </w:style>
  <w:style w:type="character" w:customStyle="1" w:styleId="ae">
    <w:name w:val="Название Знак"/>
    <w:basedOn w:val="a0"/>
    <w:link w:val="ad"/>
    <w:rsid w:val="009064FC"/>
    <w:rPr>
      <w:rFonts w:ascii="Times New Roman" w:eastAsia="Times New Roman" w:hAnsi="Times New Roman" w:cs="Times New Roman"/>
      <w:b/>
      <w:spacing w:val="40"/>
      <w:sz w:val="24"/>
      <w:szCs w:val="20"/>
      <w:lang w:eastAsia="ru-RU"/>
    </w:rPr>
  </w:style>
  <w:style w:type="paragraph" w:styleId="af">
    <w:name w:val="Body Text"/>
    <w:basedOn w:val="a"/>
    <w:link w:val="af0"/>
    <w:uiPriority w:val="99"/>
    <w:unhideWhenUsed/>
    <w:rsid w:val="009064FC"/>
    <w:pPr>
      <w:spacing w:after="120"/>
    </w:pPr>
  </w:style>
  <w:style w:type="character" w:customStyle="1" w:styleId="af0">
    <w:name w:val="Основной текст Знак"/>
    <w:basedOn w:val="a0"/>
    <w:link w:val="af"/>
    <w:uiPriority w:val="99"/>
    <w:rsid w:val="009064FC"/>
    <w:rPr>
      <w:rFonts w:ascii="Times New Roman" w:eastAsia="Times New Roman" w:hAnsi="Times New Roman" w:cs="Times New Roman"/>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suslugi.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osob@socialwork.tomsk.gov.r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D5662C-4BB0-4B53-B791-D4F48C4A6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3603</Words>
  <Characters>20540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Zyr</Company>
  <LinksUpToDate>false</LinksUpToDate>
  <CharactersWithSpaces>24095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dc:creator>
  <cp:keywords/>
  <dc:description/>
  <cp:lastModifiedBy>anosova</cp:lastModifiedBy>
  <cp:revision>2</cp:revision>
  <cp:lastPrinted>2016-12-08T09:46:00Z</cp:lastPrinted>
  <dcterms:created xsi:type="dcterms:W3CDTF">2017-01-09T09:32:00Z</dcterms:created>
  <dcterms:modified xsi:type="dcterms:W3CDTF">2017-01-09T09:32:00Z</dcterms:modified>
</cp:coreProperties>
</file>